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04" w:rsidRPr="00511858" w:rsidRDefault="00B11992" w:rsidP="00DC05B2">
      <w:pPr>
        <w:jc w:val="center"/>
        <w:rPr>
          <w:b/>
          <w:sz w:val="36"/>
          <w:szCs w:val="36"/>
        </w:rPr>
      </w:pPr>
      <w:r w:rsidRPr="00511858">
        <w:rPr>
          <w:b/>
          <w:sz w:val="36"/>
          <w:szCs w:val="36"/>
        </w:rPr>
        <w:t xml:space="preserve">Сценарный план </w:t>
      </w:r>
      <w:r w:rsidR="00DC05B2" w:rsidRPr="00511858">
        <w:rPr>
          <w:b/>
          <w:sz w:val="36"/>
          <w:szCs w:val="36"/>
        </w:rPr>
        <w:t>проведения праздничного вечера,</w:t>
      </w:r>
      <w:r w:rsidR="00DC05B2" w:rsidRPr="00511858">
        <w:rPr>
          <w:b/>
          <w:sz w:val="36"/>
          <w:szCs w:val="36"/>
        </w:rPr>
        <w:br/>
      </w:r>
      <w:r w:rsidRPr="00511858">
        <w:rPr>
          <w:b/>
          <w:sz w:val="36"/>
          <w:szCs w:val="36"/>
        </w:rPr>
        <w:t>посвященного Дню</w:t>
      </w:r>
      <w:r w:rsidR="00DC05B2" w:rsidRPr="00511858">
        <w:rPr>
          <w:b/>
          <w:sz w:val="36"/>
          <w:szCs w:val="36"/>
        </w:rPr>
        <w:t xml:space="preserve"> Учителя,</w:t>
      </w:r>
      <w:r w:rsidR="00DC05B2" w:rsidRPr="00511858">
        <w:rPr>
          <w:b/>
          <w:sz w:val="36"/>
          <w:szCs w:val="36"/>
        </w:rPr>
        <w:br/>
        <w:t>3 октября 2019 года в 15:00</w:t>
      </w:r>
      <w:r w:rsidR="00DC05B2" w:rsidRPr="00511858">
        <w:rPr>
          <w:b/>
          <w:sz w:val="36"/>
          <w:szCs w:val="36"/>
        </w:rPr>
        <w:br/>
      </w:r>
      <w:r w:rsidRPr="00511858">
        <w:rPr>
          <w:b/>
          <w:sz w:val="36"/>
          <w:szCs w:val="36"/>
        </w:rPr>
        <w:t>театр «Забайкальские узоры»</w:t>
      </w:r>
    </w:p>
    <w:p w:rsidR="002C090B" w:rsidRPr="00511858" w:rsidRDefault="002C090B" w:rsidP="00DC05B2">
      <w:pPr>
        <w:jc w:val="center"/>
        <w:rPr>
          <w:b/>
          <w:sz w:val="36"/>
          <w:szCs w:val="36"/>
        </w:rPr>
      </w:pPr>
    </w:p>
    <w:p w:rsidR="00B11992" w:rsidRPr="00511858" w:rsidRDefault="00B11992" w:rsidP="00704C82">
      <w:pPr>
        <w:jc w:val="both"/>
        <w:rPr>
          <w:sz w:val="36"/>
          <w:szCs w:val="36"/>
        </w:rPr>
      </w:pPr>
      <w:r w:rsidRPr="00511858">
        <w:rPr>
          <w:sz w:val="36"/>
          <w:szCs w:val="36"/>
        </w:rPr>
        <w:t>В фойе звучит музыка,</w:t>
      </w:r>
      <w:r w:rsidR="00511858">
        <w:rPr>
          <w:sz w:val="36"/>
          <w:szCs w:val="36"/>
        </w:rPr>
        <w:t xml:space="preserve"> накрыты столы, звучит живая музыка в исполнении оркестровой группы театра, свободный микрофон,</w:t>
      </w:r>
      <w:r w:rsidRPr="00511858">
        <w:rPr>
          <w:sz w:val="36"/>
          <w:szCs w:val="36"/>
        </w:rPr>
        <w:t xml:space="preserve"> у входа в зал дети студии эстрадного вокала театра вручают сувениры (осенний лист с пожеланиями), работает буфет.</w:t>
      </w:r>
    </w:p>
    <w:p w:rsidR="00311AA4" w:rsidRDefault="00B11992" w:rsidP="00704C82">
      <w:pPr>
        <w:jc w:val="both"/>
        <w:rPr>
          <w:b/>
          <w:sz w:val="36"/>
          <w:szCs w:val="36"/>
        </w:rPr>
      </w:pPr>
      <w:r w:rsidRPr="00511858">
        <w:rPr>
          <w:sz w:val="36"/>
          <w:szCs w:val="36"/>
        </w:rPr>
        <w:t>В 15</w:t>
      </w:r>
      <w:r w:rsidR="00DC05B2" w:rsidRPr="00511858">
        <w:rPr>
          <w:sz w:val="36"/>
          <w:szCs w:val="36"/>
        </w:rPr>
        <w:t>:</w:t>
      </w:r>
      <w:r w:rsidRPr="00511858">
        <w:rPr>
          <w:sz w:val="36"/>
          <w:szCs w:val="36"/>
        </w:rPr>
        <w:t>05</w:t>
      </w:r>
      <w:r w:rsidR="00DC05B2" w:rsidRPr="00511858">
        <w:rPr>
          <w:sz w:val="36"/>
          <w:szCs w:val="36"/>
        </w:rPr>
        <w:t xml:space="preserve"> з</w:t>
      </w:r>
      <w:r w:rsidRPr="00511858">
        <w:rPr>
          <w:sz w:val="36"/>
          <w:szCs w:val="36"/>
        </w:rPr>
        <w:t>вучат фанфары! На экране нарезка из школьной жизни</w:t>
      </w:r>
      <w:r w:rsidR="00374690" w:rsidRPr="00511858">
        <w:rPr>
          <w:sz w:val="36"/>
          <w:szCs w:val="36"/>
        </w:rPr>
        <w:t>.</w:t>
      </w:r>
      <w:r w:rsidR="009C1C11" w:rsidRPr="00511858">
        <w:rPr>
          <w:b/>
          <w:sz w:val="36"/>
          <w:szCs w:val="36"/>
        </w:rPr>
        <w:t xml:space="preserve"> </w:t>
      </w:r>
    </w:p>
    <w:p w:rsidR="00311AA4" w:rsidRDefault="00311AA4" w:rsidP="009C1C11">
      <w:pPr>
        <w:rPr>
          <w:b/>
          <w:sz w:val="36"/>
          <w:szCs w:val="36"/>
        </w:rPr>
      </w:pPr>
    </w:p>
    <w:p w:rsidR="009C1C11" w:rsidRPr="00511858" w:rsidRDefault="002A6CF0" w:rsidP="009C1C11">
      <w:pPr>
        <w:rPr>
          <w:sz w:val="36"/>
          <w:szCs w:val="36"/>
        </w:rPr>
      </w:pPr>
      <w:r w:rsidRPr="00511858">
        <w:rPr>
          <w:b/>
          <w:sz w:val="36"/>
          <w:szCs w:val="36"/>
        </w:rPr>
        <w:t>1.</w:t>
      </w:r>
      <w:r w:rsidR="00311AA4">
        <w:rPr>
          <w:b/>
          <w:sz w:val="36"/>
          <w:szCs w:val="36"/>
        </w:rPr>
        <w:t xml:space="preserve"> </w:t>
      </w:r>
      <w:r w:rsidR="009C1C11" w:rsidRPr="00511858">
        <w:rPr>
          <w:b/>
          <w:sz w:val="36"/>
          <w:szCs w:val="36"/>
        </w:rPr>
        <w:t xml:space="preserve">Музыкальный номер студии эстрадного вокала. Песня «Спасибо Вам, учителя» </w:t>
      </w:r>
    </w:p>
    <w:p w:rsidR="00AD44C1" w:rsidRPr="00511858" w:rsidRDefault="00AD44C1" w:rsidP="00DC05B2">
      <w:pPr>
        <w:rPr>
          <w:sz w:val="36"/>
          <w:szCs w:val="36"/>
        </w:rPr>
      </w:pPr>
    </w:p>
    <w:p w:rsidR="00A358A6" w:rsidRPr="00311AA4" w:rsidRDefault="00A358A6" w:rsidP="00DC05B2">
      <w:pPr>
        <w:rPr>
          <w:b/>
          <w:sz w:val="36"/>
          <w:szCs w:val="36"/>
          <w:u w:val="single"/>
        </w:rPr>
      </w:pPr>
      <w:r w:rsidRPr="00311AA4">
        <w:rPr>
          <w:b/>
          <w:sz w:val="36"/>
          <w:szCs w:val="36"/>
          <w:u w:val="single"/>
        </w:rPr>
        <w:t xml:space="preserve">ЭПИЗОД </w:t>
      </w:r>
      <w:r w:rsidRPr="00311AA4">
        <w:rPr>
          <w:b/>
          <w:sz w:val="36"/>
          <w:szCs w:val="36"/>
          <w:u w:val="single"/>
          <w:lang w:val="en-US"/>
        </w:rPr>
        <w:t>I</w:t>
      </w:r>
      <w:r w:rsidRPr="00311AA4">
        <w:rPr>
          <w:b/>
          <w:sz w:val="36"/>
          <w:szCs w:val="36"/>
          <w:u w:val="single"/>
        </w:rPr>
        <w:t>. Официальный.</w:t>
      </w:r>
    </w:p>
    <w:p w:rsidR="00B11992" w:rsidRPr="00511858" w:rsidRDefault="00B11992" w:rsidP="00704C82">
      <w:pPr>
        <w:jc w:val="both"/>
        <w:rPr>
          <w:sz w:val="36"/>
          <w:szCs w:val="36"/>
        </w:rPr>
      </w:pPr>
      <w:r w:rsidRPr="00511858">
        <w:rPr>
          <w:sz w:val="36"/>
          <w:szCs w:val="36"/>
        </w:rPr>
        <w:t>Выход ведущей:</w:t>
      </w:r>
      <w:r w:rsidR="00A358A6" w:rsidRPr="00511858">
        <w:rPr>
          <w:sz w:val="36"/>
          <w:szCs w:val="36"/>
        </w:rPr>
        <w:t xml:space="preserve"> Председатель Забайкальского краевого Попечительского Совета Сыроватка Г.П.</w:t>
      </w:r>
      <w:r w:rsidRPr="00511858">
        <w:rPr>
          <w:sz w:val="36"/>
          <w:szCs w:val="36"/>
        </w:rPr>
        <w:t xml:space="preserve"> приветственный текст и приглаш</w:t>
      </w:r>
      <w:r w:rsidR="00F110F7" w:rsidRPr="00511858">
        <w:rPr>
          <w:sz w:val="36"/>
          <w:szCs w:val="36"/>
        </w:rPr>
        <w:t>ение на сцену руководителей края,</w:t>
      </w:r>
      <w:r w:rsidRPr="00511858">
        <w:rPr>
          <w:sz w:val="36"/>
          <w:szCs w:val="36"/>
        </w:rPr>
        <w:t xml:space="preserve"> Министерства образования</w:t>
      </w:r>
      <w:r w:rsidR="00F110F7" w:rsidRPr="00511858">
        <w:rPr>
          <w:sz w:val="36"/>
          <w:szCs w:val="36"/>
        </w:rPr>
        <w:t>, города</w:t>
      </w:r>
      <w:r w:rsidRPr="00511858">
        <w:rPr>
          <w:sz w:val="36"/>
          <w:szCs w:val="36"/>
        </w:rPr>
        <w:t>. Приветствие, вручение Бл</w:t>
      </w:r>
      <w:r w:rsidR="00DC05B2" w:rsidRPr="00511858">
        <w:rPr>
          <w:sz w:val="36"/>
          <w:szCs w:val="36"/>
        </w:rPr>
        <w:t xml:space="preserve">агодарственных </w:t>
      </w:r>
      <w:r w:rsidR="002158F2" w:rsidRPr="00511858">
        <w:rPr>
          <w:sz w:val="36"/>
          <w:szCs w:val="36"/>
        </w:rPr>
        <w:t>Писем</w:t>
      </w:r>
      <w:r w:rsidR="002158F2" w:rsidRPr="00511858">
        <w:rPr>
          <w:b/>
          <w:sz w:val="36"/>
          <w:szCs w:val="36"/>
        </w:rPr>
        <w:t>.  Д</w:t>
      </w:r>
      <w:r w:rsidRPr="00511858">
        <w:rPr>
          <w:b/>
          <w:sz w:val="36"/>
          <w:szCs w:val="36"/>
        </w:rPr>
        <w:t>ети вручают цвет</w:t>
      </w:r>
      <w:r w:rsidR="002158F2" w:rsidRPr="00511858">
        <w:rPr>
          <w:b/>
          <w:sz w:val="36"/>
          <w:szCs w:val="36"/>
        </w:rPr>
        <w:t>ы.</w:t>
      </w:r>
    </w:p>
    <w:p w:rsidR="002158F2" w:rsidRPr="00311AA4" w:rsidRDefault="00311AA4" w:rsidP="00311AA4">
      <w:pPr>
        <w:pStyle w:val="a9"/>
        <w:numPr>
          <w:ilvl w:val="0"/>
          <w:numId w:val="2"/>
        </w:numPr>
        <w:rPr>
          <w:b/>
          <w:sz w:val="36"/>
          <w:szCs w:val="36"/>
        </w:rPr>
      </w:pPr>
      <w:r w:rsidRPr="00311AA4">
        <w:rPr>
          <w:sz w:val="36"/>
          <w:szCs w:val="36"/>
        </w:rPr>
        <w:t>Исполняющий обязанности первого Заместителя</w:t>
      </w:r>
      <w:r w:rsidR="008F44CA" w:rsidRPr="00311AA4">
        <w:rPr>
          <w:sz w:val="36"/>
          <w:szCs w:val="36"/>
        </w:rPr>
        <w:t xml:space="preserve"> </w:t>
      </w:r>
      <w:r w:rsidR="002158F2" w:rsidRPr="00311AA4">
        <w:rPr>
          <w:sz w:val="36"/>
          <w:szCs w:val="36"/>
        </w:rPr>
        <w:t>Губернатор</w:t>
      </w:r>
      <w:r w:rsidR="008F44CA" w:rsidRPr="00311AA4">
        <w:rPr>
          <w:sz w:val="36"/>
          <w:szCs w:val="36"/>
        </w:rPr>
        <w:t>а</w:t>
      </w:r>
      <w:r w:rsidR="002158F2" w:rsidRPr="00311AA4">
        <w:rPr>
          <w:sz w:val="36"/>
          <w:szCs w:val="36"/>
        </w:rPr>
        <w:t xml:space="preserve"> Заба</w:t>
      </w:r>
      <w:r w:rsidR="008F44CA" w:rsidRPr="00311AA4">
        <w:rPr>
          <w:sz w:val="36"/>
          <w:szCs w:val="36"/>
        </w:rPr>
        <w:t xml:space="preserve">йкальского края </w:t>
      </w:r>
      <w:r w:rsidR="008F44CA" w:rsidRPr="00311AA4">
        <w:rPr>
          <w:b/>
          <w:sz w:val="36"/>
          <w:szCs w:val="36"/>
        </w:rPr>
        <w:t xml:space="preserve">Марат </w:t>
      </w:r>
      <w:proofErr w:type="spellStart"/>
      <w:r w:rsidR="008F44CA" w:rsidRPr="00311AA4">
        <w:rPr>
          <w:b/>
          <w:sz w:val="36"/>
          <w:szCs w:val="36"/>
        </w:rPr>
        <w:t>Фатыхович</w:t>
      </w:r>
      <w:proofErr w:type="spellEnd"/>
      <w:r w:rsidR="008F44CA" w:rsidRPr="00311AA4">
        <w:rPr>
          <w:b/>
          <w:sz w:val="36"/>
          <w:szCs w:val="36"/>
        </w:rPr>
        <w:t xml:space="preserve"> </w:t>
      </w:r>
      <w:proofErr w:type="spellStart"/>
      <w:r w:rsidR="008F44CA" w:rsidRPr="00311AA4">
        <w:rPr>
          <w:b/>
          <w:sz w:val="36"/>
          <w:szCs w:val="36"/>
        </w:rPr>
        <w:t>Мирхайдаров</w:t>
      </w:r>
      <w:proofErr w:type="spellEnd"/>
      <w:r w:rsidRPr="00311AA4">
        <w:rPr>
          <w:b/>
          <w:sz w:val="36"/>
          <w:szCs w:val="36"/>
        </w:rPr>
        <w:t>.</w:t>
      </w:r>
    </w:p>
    <w:p w:rsidR="002C090B" w:rsidRPr="00311AA4" w:rsidRDefault="002C090B" w:rsidP="00311AA4">
      <w:pPr>
        <w:pStyle w:val="a9"/>
        <w:numPr>
          <w:ilvl w:val="0"/>
          <w:numId w:val="2"/>
        </w:numPr>
        <w:rPr>
          <w:b/>
          <w:sz w:val="36"/>
          <w:szCs w:val="36"/>
        </w:rPr>
      </w:pPr>
      <w:r w:rsidRPr="00311AA4">
        <w:rPr>
          <w:sz w:val="36"/>
          <w:szCs w:val="36"/>
        </w:rPr>
        <w:lastRenderedPageBreak/>
        <w:t xml:space="preserve">Первый Заместитель председателя Законодательного собрания ЗК </w:t>
      </w:r>
      <w:r w:rsidRPr="00311AA4">
        <w:rPr>
          <w:b/>
          <w:sz w:val="36"/>
          <w:szCs w:val="36"/>
        </w:rPr>
        <w:t xml:space="preserve">Дмитрий Николаевич </w:t>
      </w:r>
      <w:proofErr w:type="spellStart"/>
      <w:r w:rsidRPr="00311AA4">
        <w:rPr>
          <w:b/>
          <w:sz w:val="36"/>
          <w:szCs w:val="36"/>
        </w:rPr>
        <w:t>Тюрюханов</w:t>
      </w:r>
      <w:proofErr w:type="spellEnd"/>
      <w:r w:rsidR="00311AA4" w:rsidRPr="00311AA4">
        <w:rPr>
          <w:b/>
          <w:sz w:val="36"/>
          <w:szCs w:val="36"/>
        </w:rPr>
        <w:t>.</w:t>
      </w:r>
    </w:p>
    <w:p w:rsidR="002158F2" w:rsidRDefault="002158F2" w:rsidP="00311AA4">
      <w:pPr>
        <w:pStyle w:val="a9"/>
        <w:numPr>
          <w:ilvl w:val="0"/>
          <w:numId w:val="2"/>
        </w:numPr>
        <w:rPr>
          <w:sz w:val="36"/>
          <w:szCs w:val="36"/>
        </w:rPr>
      </w:pPr>
      <w:r w:rsidRPr="00311AA4">
        <w:rPr>
          <w:sz w:val="36"/>
          <w:szCs w:val="36"/>
        </w:rPr>
        <w:t xml:space="preserve">Министр образования, науки и молодежной политики Забайкальского края доктор географических наук </w:t>
      </w:r>
      <w:r w:rsidRPr="00311AA4">
        <w:rPr>
          <w:b/>
          <w:sz w:val="36"/>
          <w:szCs w:val="36"/>
        </w:rPr>
        <w:t>Томских Андрей Александрович</w:t>
      </w:r>
      <w:r w:rsidR="00311AA4" w:rsidRPr="00311AA4">
        <w:rPr>
          <w:b/>
          <w:sz w:val="36"/>
          <w:szCs w:val="36"/>
        </w:rPr>
        <w:t>.</w:t>
      </w:r>
    </w:p>
    <w:p w:rsidR="00177FA0" w:rsidRPr="00311AA4" w:rsidRDefault="00177FA0" w:rsidP="00311AA4">
      <w:pPr>
        <w:pStyle w:val="a9"/>
        <w:numPr>
          <w:ilvl w:val="0"/>
          <w:numId w:val="2"/>
        </w:numPr>
        <w:rPr>
          <w:sz w:val="36"/>
          <w:szCs w:val="36"/>
        </w:rPr>
      </w:pPr>
      <w:proofErr w:type="spellStart"/>
      <w:r w:rsidRPr="00177FA0">
        <w:rPr>
          <w:b/>
          <w:sz w:val="36"/>
          <w:szCs w:val="36"/>
        </w:rPr>
        <w:t>Кирик</w:t>
      </w:r>
      <w:proofErr w:type="spellEnd"/>
      <w:r w:rsidRPr="00177FA0">
        <w:rPr>
          <w:b/>
          <w:sz w:val="36"/>
          <w:szCs w:val="36"/>
        </w:rPr>
        <w:t xml:space="preserve"> Оксана Ивановна</w:t>
      </w:r>
      <w:r>
        <w:rPr>
          <w:sz w:val="36"/>
          <w:szCs w:val="36"/>
        </w:rPr>
        <w:t xml:space="preserve"> председатель комитета образования города Читы</w:t>
      </w:r>
    </w:p>
    <w:p w:rsidR="00F54129" w:rsidRPr="00311AA4" w:rsidRDefault="00F54129" w:rsidP="00311AA4">
      <w:pPr>
        <w:pStyle w:val="a9"/>
        <w:numPr>
          <w:ilvl w:val="0"/>
          <w:numId w:val="2"/>
        </w:numPr>
        <w:rPr>
          <w:sz w:val="36"/>
          <w:szCs w:val="36"/>
        </w:rPr>
      </w:pPr>
      <w:r w:rsidRPr="00311AA4">
        <w:rPr>
          <w:b/>
          <w:sz w:val="36"/>
          <w:szCs w:val="36"/>
        </w:rPr>
        <w:t>Бугров Владимир Александрович</w:t>
      </w:r>
      <w:r w:rsidR="00196756" w:rsidRPr="00311AA4">
        <w:rPr>
          <w:sz w:val="36"/>
          <w:szCs w:val="36"/>
        </w:rPr>
        <w:t xml:space="preserve"> заместитель генерального директора разреза </w:t>
      </w:r>
      <w:proofErr w:type="spellStart"/>
      <w:r w:rsidR="00196756" w:rsidRPr="00311AA4">
        <w:rPr>
          <w:sz w:val="36"/>
          <w:szCs w:val="36"/>
        </w:rPr>
        <w:t>Харанорский</w:t>
      </w:r>
      <w:proofErr w:type="spellEnd"/>
      <w:r w:rsidR="00311AA4" w:rsidRPr="00311AA4">
        <w:rPr>
          <w:sz w:val="36"/>
          <w:szCs w:val="36"/>
        </w:rPr>
        <w:t>.</w:t>
      </w:r>
    </w:p>
    <w:p w:rsidR="002158F2" w:rsidRPr="00311AA4" w:rsidRDefault="002158F2" w:rsidP="00704C82">
      <w:pPr>
        <w:pStyle w:val="a9"/>
        <w:numPr>
          <w:ilvl w:val="0"/>
          <w:numId w:val="2"/>
        </w:numPr>
        <w:rPr>
          <w:b/>
          <w:sz w:val="36"/>
          <w:szCs w:val="36"/>
        </w:rPr>
      </w:pPr>
      <w:r w:rsidRPr="00311AA4">
        <w:rPr>
          <w:sz w:val="36"/>
          <w:szCs w:val="36"/>
        </w:rPr>
        <w:t xml:space="preserve">Глава администрации города Читы </w:t>
      </w:r>
      <w:r w:rsidRPr="00311AA4">
        <w:rPr>
          <w:b/>
          <w:sz w:val="36"/>
          <w:szCs w:val="36"/>
        </w:rPr>
        <w:t>Сапожников Александр Михайлович</w:t>
      </w:r>
      <w:r w:rsidR="00311AA4" w:rsidRPr="00311AA4">
        <w:rPr>
          <w:b/>
          <w:sz w:val="36"/>
          <w:szCs w:val="36"/>
        </w:rPr>
        <w:t>.</w:t>
      </w:r>
    </w:p>
    <w:p w:rsidR="006B36CF" w:rsidRPr="00704C82" w:rsidRDefault="003300D3" w:rsidP="00704C82">
      <w:pPr>
        <w:pStyle w:val="a9"/>
        <w:numPr>
          <w:ilvl w:val="0"/>
          <w:numId w:val="2"/>
        </w:numPr>
        <w:rPr>
          <w:sz w:val="36"/>
          <w:szCs w:val="36"/>
        </w:rPr>
      </w:pPr>
      <w:proofErr w:type="spellStart"/>
      <w:r w:rsidRPr="00704C82">
        <w:rPr>
          <w:b/>
          <w:sz w:val="36"/>
          <w:szCs w:val="36"/>
        </w:rPr>
        <w:t>Т</w:t>
      </w:r>
      <w:r w:rsidR="006B36CF" w:rsidRPr="00704C82">
        <w:rPr>
          <w:b/>
          <w:sz w:val="36"/>
          <w:szCs w:val="36"/>
        </w:rPr>
        <w:t>урсабаев</w:t>
      </w:r>
      <w:proofErr w:type="spellEnd"/>
      <w:r w:rsidR="006B36CF" w:rsidRPr="00704C82">
        <w:rPr>
          <w:b/>
          <w:sz w:val="36"/>
          <w:szCs w:val="36"/>
        </w:rPr>
        <w:t xml:space="preserve"> Василий Анатольевич</w:t>
      </w:r>
      <w:r w:rsidRPr="00704C82">
        <w:rPr>
          <w:sz w:val="36"/>
          <w:szCs w:val="36"/>
        </w:rPr>
        <w:t xml:space="preserve"> глава Черновского района города Читы</w:t>
      </w:r>
    </w:p>
    <w:p w:rsidR="005A44A9" w:rsidRPr="00704C82" w:rsidRDefault="005A44A9" w:rsidP="00704C82">
      <w:pPr>
        <w:pStyle w:val="a9"/>
        <w:numPr>
          <w:ilvl w:val="0"/>
          <w:numId w:val="2"/>
        </w:numPr>
        <w:rPr>
          <w:b/>
          <w:sz w:val="36"/>
          <w:szCs w:val="36"/>
        </w:rPr>
      </w:pPr>
      <w:r w:rsidRPr="00704C82">
        <w:rPr>
          <w:sz w:val="36"/>
          <w:szCs w:val="36"/>
        </w:rPr>
        <w:t xml:space="preserve">Председатель ГТРК Чита </w:t>
      </w:r>
      <w:r w:rsidRPr="00704C82">
        <w:rPr>
          <w:b/>
          <w:sz w:val="36"/>
          <w:szCs w:val="36"/>
        </w:rPr>
        <w:t>Кунгуров Игорь Геннадьевич</w:t>
      </w:r>
      <w:r w:rsidR="00311AA4" w:rsidRPr="00704C82">
        <w:rPr>
          <w:b/>
          <w:sz w:val="36"/>
          <w:szCs w:val="36"/>
        </w:rPr>
        <w:t>.</w:t>
      </w:r>
    </w:p>
    <w:p w:rsidR="00311AA4" w:rsidRPr="00311AA4" w:rsidRDefault="00311AA4" w:rsidP="00311AA4">
      <w:pPr>
        <w:rPr>
          <w:b/>
          <w:sz w:val="36"/>
          <w:szCs w:val="36"/>
        </w:rPr>
      </w:pPr>
    </w:p>
    <w:p w:rsidR="009C1C11" w:rsidRDefault="002A6CF0" w:rsidP="00DC05B2">
      <w:pPr>
        <w:rPr>
          <w:b/>
          <w:sz w:val="36"/>
          <w:szCs w:val="36"/>
        </w:rPr>
      </w:pPr>
      <w:r w:rsidRPr="00511858">
        <w:rPr>
          <w:b/>
          <w:sz w:val="36"/>
          <w:szCs w:val="36"/>
        </w:rPr>
        <w:t xml:space="preserve">2. </w:t>
      </w:r>
      <w:r w:rsidR="009C1C11" w:rsidRPr="00511858">
        <w:rPr>
          <w:b/>
          <w:sz w:val="36"/>
          <w:szCs w:val="36"/>
        </w:rPr>
        <w:t>Музыкальный подарок от театра</w:t>
      </w:r>
      <w:r w:rsidRPr="00511858">
        <w:rPr>
          <w:b/>
          <w:sz w:val="36"/>
          <w:szCs w:val="36"/>
        </w:rPr>
        <w:t>: «Аллилуйя»</w:t>
      </w:r>
    </w:p>
    <w:p w:rsidR="00311AA4" w:rsidRPr="00511858" w:rsidRDefault="00311AA4" w:rsidP="00DC05B2">
      <w:pPr>
        <w:rPr>
          <w:b/>
          <w:sz w:val="36"/>
          <w:szCs w:val="36"/>
        </w:rPr>
      </w:pPr>
    </w:p>
    <w:p w:rsidR="00A358A6" w:rsidRPr="00311AA4" w:rsidRDefault="00A358A6" w:rsidP="00DC05B2">
      <w:pPr>
        <w:rPr>
          <w:sz w:val="36"/>
          <w:szCs w:val="36"/>
          <w:u w:val="single"/>
        </w:rPr>
      </w:pPr>
      <w:r w:rsidRPr="00311AA4">
        <w:rPr>
          <w:b/>
          <w:sz w:val="36"/>
          <w:szCs w:val="36"/>
          <w:u w:val="single"/>
        </w:rPr>
        <w:t xml:space="preserve">ЭПИЗОД </w:t>
      </w:r>
      <w:r w:rsidRPr="00311AA4">
        <w:rPr>
          <w:b/>
          <w:sz w:val="36"/>
          <w:szCs w:val="36"/>
          <w:u w:val="single"/>
          <w:lang w:val="en-US"/>
        </w:rPr>
        <w:t>II</w:t>
      </w:r>
      <w:r w:rsidRPr="00311AA4">
        <w:rPr>
          <w:b/>
          <w:sz w:val="36"/>
          <w:szCs w:val="36"/>
          <w:u w:val="single"/>
        </w:rPr>
        <w:t>.</w:t>
      </w:r>
      <w:r w:rsidR="00B33A74" w:rsidRPr="00311AA4">
        <w:rPr>
          <w:sz w:val="36"/>
          <w:szCs w:val="36"/>
          <w:u w:val="single"/>
        </w:rPr>
        <w:t xml:space="preserve"> «Спасибо за Победу»</w:t>
      </w:r>
      <w:r w:rsidR="00311AA4" w:rsidRPr="00311AA4">
        <w:rPr>
          <w:sz w:val="36"/>
          <w:szCs w:val="36"/>
          <w:u w:val="single"/>
        </w:rPr>
        <w:t>.</w:t>
      </w:r>
    </w:p>
    <w:p w:rsidR="00311AA4" w:rsidRPr="00511858" w:rsidRDefault="00311AA4" w:rsidP="00DC05B2">
      <w:pPr>
        <w:rPr>
          <w:sz w:val="36"/>
          <w:szCs w:val="36"/>
        </w:rPr>
      </w:pPr>
    </w:p>
    <w:p w:rsidR="00A358A6" w:rsidRPr="00511858" w:rsidRDefault="002A6CF0" w:rsidP="00DC05B2">
      <w:pPr>
        <w:rPr>
          <w:b/>
          <w:sz w:val="36"/>
          <w:szCs w:val="36"/>
        </w:rPr>
      </w:pPr>
      <w:r w:rsidRPr="00511858">
        <w:rPr>
          <w:b/>
          <w:sz w:val="36"/>
          <w:szCs w:val="36"/>
        </w:rPr>
        <w:t xml:space="preserve">3. </w:t>
      </w:r>
      <w:proofErr w:type="spellStart"/>
      <w:r w:rsidR="00A358A6" w:rsidRPr="00511858">
        <w:rPr>
          <w:b/>
          <w:sz w:val="36"/>
          <w:szCs w:val="36"/>
        </w:rPr>
        <w:t>Ариша</w:t>
      </w:r>
      <w:proofErr w:type="spellEnd"/>
      <w:r w:rsidR="00A358A6" w:rsidRPr="00511858">
        <w:rPr>
          <w:b/>
          <w:sz w:val="36"/>
          <w:szCs w:val="36"/>
        </w:rPr>
        <w:t xml:space="preserve"> с песней «Я знаю о войне лишь понаслышке»</w:t>
      </w:r>
      <w:r w:rsidR="00311AA4">
        <w:rPr>
          <w:b/>
          <w:sz w:val="36"/>
          <w:szCs w:val="36"/>
        </w:rPr>
        <w:t>.</w:t>
      </w:r>
    </w:p>
    <w:p w:rsidR="001C0C1B" w:rsidRPr="00511858" w:rsidRDefault="00DC05B2" w:rsidP="00311AA4">
      <w:pPr>
        <w:jc w:val="both"/>
        <w:rPr>
          <w:b/>
          <w:sz w:val="36"/>
          <w:szCs w:val="36"/>
        </w:rPr>
      </w:pPr>
      <w:r w:rsidRPr="00511858">
        <w:rPr>
          <w:sz w:val="36"/>
          <w:szCs w:val="36"/>
        </w:rPr>
        <w:t>Муз</w:t>
      </w:r>
      <w:r w:rsidR="005A44A9" w:rsidRPr="00511858">
        <w:rPr>
          <w:sz w:val="36"/>
          <w:szCs w:val="36"/>
        </w:rPr>
        <w:t>ыкальная</w:t>
      </w:r>
      <w:r w:rsidRPr="00511858">
        <w:rPr>
          <w:sz w:val="36"/>
          <w:szCs w:val="36"/>
        </w:rPr>
        <w:t xml:space="preserve"> подложка о</w:t>
      </w:r>
      <w:r w:rsidR="00A358A6" w:rsidRPr="00511858">
        <w:rPr>
          <w:sz w:val="36"/>
          <w:szCs w:val="36"/>
        </w:rPr>
        <w:t xml:space="preserve"> войне, ведущая</w:t>
      </w:r>
      <w:r w:rsidR="00F110F7" w:rsidRPr="00511858">
        <w:rPr>
          <w:sz w:val="36"/>
          <w:szCs w:val="36"/>
        </w:rPr>
        <w:t xml:space="preserve"> </w:t>
      </w:r>
      <w:r w:rsidRPr="00511858">
        <w:rPr>
          <w:sz w:val="36"/>
          <w:szCs w:val="36"/>
        </w:rPr>
        <w:t>п</w:t>
      </w:r>
      <w:r w:rsidR="00F110F7" w:rsidRPr="00511858">
        <w:rPr>
          <w:sz w:val="36"/>
          <w:szCs w:val="36"/>
        </w:rPr>
        <w:t>риглашает на сцену</w:t>
      </w:r>
      <w:r w:rsidR="001C0C1B" w:rsidRPr="00511858">
        <w:rPr>
          <w:sz w:val="36"/>
          <w:szCs w:val="36"/>
        </w:rPr>
        <w:t xml:space="preserve"> </w:t>
      </w:r>
      <w:proofErr w:type="spellStart"/>
      <w:r w:rsidR="001C0C1B" w:rsidRPr="00511858">
        <w:rPr>
          <w:b/>
          <w:sz w:val="36"/>
          <w:szCs w:val="36"/>
        </w:rPr>
        <w:t>Деревцов</w:t>
      </w:r>
      <w:r w:rsidR="00F110F7" w:rsidRPr="00511858">
        <w:rPr>
          <w:b/>
          <w:sz w:val="36"/>
          <w:szCs w:val="36"/>
        </w:rPr>
        <w:t>а</w:t>
      </w:r>
      <w:proofErr w:type="spellEnd"/>
      <w:r w:rsidR="00F110F7" w:rsidRPr="00511858">
        <w:rPr>
          <w:b/>
          <w:sz w:val="36"/>
          <w:szCs w:val="36"/>
        </w:rPr>
        <w:t xml:space="preserve"> Николая</w:t>
      </w:r>
      <w:r w:rsidR="001C0C1B" w:rsidRPr="00511858">
        <w:rPr>
          <w:b/>
          <w:sz w:val="36"/>
          <w:szCs w:val="36"/>
        </w:rPr>
        <w:t xml:space="preserve"> Григорьевич</w:t>
      </w:r>
      <w:r w:rsidR="00F110F7" w:rsidRPr="00511858">
        <w:rPr>
          <w:b/>
          <w:sz w:val="36"/>
          <w:szCs w:val="36"/>
        </w:rPr>
        <w:t>а</w:t>
      </w:r>
      <w:r w:rsidR="001C0C1B" w:rsidRPr="00511858">
        <w:rPr>
          <w:sz w:val="36"/>
          <w:szCs w:val="36"/>
        </w:rPr>
        <w:t xml:space="preserve"> участник</w:t>
      </w:r>
      <w:r w:rsidR="00F110F7" w:rsidRPr="00511858">
        <w:rPr>
          <w:sz w:val="36"/>
          <w:szCs w:val="36"/>
        </w:rPr>
        <w:t>а</w:t>
      </w:r>
      <w:r w:rsidR="001C0C1B" w:rsidRPr="00511858">
        <w:rPr>
          <w:sz w:val="36"/>
          <w:szCs w:val="36"/>
        </w:rPr>
        <w:t xml:space="preserve"> ВОВ 1925 года</w:t>
      </w:r>
      <w:r w:rsidR="00B33A74" w:rsidRPr="00511858">
        <w:rPr>
          <w:sz w:val="36"/>
          <w:szCs w:val="36"/>
        </w:rPr>
        <w:t xml:space="preserve"> рождения</w:t>
      </w:r>
      <w:r w:rsidR="00F110F7" w:rsidRPr="00511858">
        <w:rPr>
          <w:sz w:val="36"/>
          <w:szCs w:val="36"/>
        </w:rPr>
        <w:t xml:space="preserve"> </w:t>
      </w:r>
      <w:r w:rsidRPr="00511858">
        <w:rPr>
          <w:sz w:val="36"/>
          <w:szCs w:val="36"/>
        </w:rPr>
        <w:t>—</w:t>
      </w:r>
      <w:r w:rsidR="00F110F7" w:rsidRPr="00511858">
        <w:rPr>
          <w:sz w:val="36"/>
          <w:szCs w:val="36"/>
        </w:rPr>
        <w:t xml:space="preserve"> учителя</w:t>
      </w:r>
      <w:r w:rsidR="00EF01AE" w:rsidRPr="00511858">
        <w:rPr>
          <w:sz w:val="36"/>
          <w:szCs w:val="36"/>
        </w:rPr>
        <w:t>, директор</w:t>
      </w:r>
      <w:r w:rsidR="00F110F7" w:rsidRPr="00511858">
        <w:rPr>
          <w:sz w:val="36"/>
          <w:szCs w:val="36"/>
        </w:rPr>
        <w:t>а</w:t>
      </w:r>
      <w:r w:rsidR="00EF01AE" w:rsidRPr="00511858">
        <w:rPr>
          <w:sz w:val="36"/>
          <w:szCs w:val="36"/>
        </w:rPr>
        <w:t>, зав. районо</w:t>
      </w:r>
      <w:r w:rsidRPr="00511858">
        <w:rPr>
          <w:sz w:val="36"/>
          <w:szCs w:val="36"/>
        </w:rPr>
        <w:t>.</w:t>
      </w:r>
      <w:r w:rsidR="00A358A6" w:rsidRPr="00511858">
        <w:rPr>
          <w:sz w:val="36"/>
          <w:szCs w:val="36"/>
        </w:rPr>
        <w:t xml:space="preserve"> Пока он поднимается на сцену</w:t>
      </w:r>
      <w:r w:rsidR="002D4939" w:rsidRPr="00511858">
        <w:rPr>
          <w:sz w:val="36"/>
          <w:szCs w:val="36"/>
        </w:rPr>
        <w:t>,</w:t>
      </w:r>
      <w:r w:rsidR="00A358A6" w:rsidRPr="00511858">
        <w:rPr>
          <w:sz w:val="36"/>
          <w:szCs w:val="36"/>
        </w:rPr>
        <w:t xml:space="preserve"> звучит рассказ о нем. </w:t>
      </w:r>
      <w:r w:rsidR="00A358A6" w:rsidRPr="00511858">
        <w:rPr>
          <w:b/>
          <w:sz w:val="36"/>
          <w:szCs w:val="36"/>
        </w:rPr>
        <w:t xml:space="preserve">Слово </w:t>
      </w:r>
      <w:proofErr w:type="spellStart"/>
      <w:r w:rsidR="00A358A6" w:rsidRPr="00511858">
        <w:rPr>
          <w:b/>
          <w:sz w:val="36"/>
          <w:szCs w:val="36"/>
        </w:rPr>
        <w:t>Деревцову</w:t>
      </w:r>
      <w:proofErr w:type="spellEnd"/>
      <w:r w:rsidR="00A358A6" w:rsidRPr="00511858">
        <w:rPr>
          <w:b/>
          <w:sz w:val="36"/>
          <w:szCs w:val="36"/>
        </w:rPr>
        <w:t xml:space="preserve"> Н.Д.</w:t>
      </w:r>
      <w:r w:rsidR="00B33A74" w:rsidRPr="00511858">
        <w:rPr>
          <w:b/>
          <w:sz w:val="36"/>
          <w:szCs w:val="36"/>
        </w:rPr>
        <w:t xml:space="preserve"> </w:t>
      </w:r>
      <w:r w:rsidR="00B33A74" w:rsidRPr="00311AA4">
        <w:rPr>
          <w:sz w:val="36"/>
          <w:szCs w:val="36"/>
        </w:rPr>
        <w:t xml:space="preserve">Подарок ветерану вручает член </w:t>
      </w:r>
      <w:r w:rsidR="00B33A74" w:rsidRPr="00311AA4">
        <w:rPr>
          <w:sz w:val="36"/>
          <w:szCs w:val="36"/>
        </w:rPr>
        <w:lastRenderedPageBreak/>
        <w:t>Попечительского Совет</w:t>
      </w:r>
      <w:r w:rsidR="005A44A9" w:rsidRPr="00311AA4">
        <w:rPr>
          <w:sz w:val="36"/>
          <w:szCs w:val="36"/>
        </w:rPr>
        <w:t>а</w:t>
      </w:r>
      <w:r w:rsidR="005A44A9" w:rsidRPr="00511858">
        <w:rPr>
          <w:b/>
          <w:sz w:val="36"/>
          <w:szCs w:val="36"/>
        </w:rPr>
        <w:t xml:space="preserve"> </w:t>
      </w:r>
      <w:proofErr w:type="spellStart"/>
      <w:r w:rsidR="005A44A9" w:rsidRPr="00511858">
        <w:rPr>
          <w:b/>
          <w:sz w:val="36"/>
          <w:szCs w:val="36"/>
        </w:rPr>
        <w:t>Колотилина</w:t>
      </w:r>
      <w:proofErr w:type="spellEnd"/>
      <w:r w:rsidR="005A44A9" w:rsidRPr="00511858">
        <w:rPr>
          <w:b/>
          <w:sz w:val="36"/>
          <w:szCs w:val="36"/>
        </w:rPr>
        <w:t xml:space="preserve"> Наталья Викторовна</w:t>
      </w:r>
      <w:r w:rsidR="00374690" w:rsidRPr="00511858">
        <w:rPr>
          <w:b/>
          <w:sz w:val="36"/>
          <w:szCs w:val="36"/>
        </w:rPr>
        <w:t>, Дети вручают цветок.</w:t>
      </w:r>
    </w:p>
    <w:p w:rsidR="002D4939" w:rsidRPr="00511858" w:rsidRDefault="002A6CF0" w:rsidP="00311AA4">
      <w:pPr>
        <w:rPr>
          <w:sz w:val="36"/>
          <w:szCs w:val="36"/>
        </w:rPr>
      </w:pPr>
      <w:r w:rsidRPr="00511858">
        <w:rPr>
          <w:b/>
          <w:sz w:val="36"/>
          <w:szCs w:val="36"/>
        </w:rPr>
        <w:t>4.</w:t>
      </w:r>
      <w:r w:rsidR="001C0C1B" w:rsidRPr="00511858">
        <w:rPr>
          <w:b/>
          <w:sz w:val="36"/>
          <w:szCs w:val="36"/>
        </w:rPr>
        <w:t>Подарок</w:t>
      </w:r>
      <w:r w:rsidR="00A358A6" w:rsidRPr="00511858">
        <w:rPr>
          <w:b/>
          <w:sz w:val="36"/>
          <w:szCs w:val="36"/>
        </w:rPr>
        <w:t xml:space="preserve"> ветерану песня</w:t>
      </w:r>
      <w:r w:rsidR="001C0C1B" w:rsidRPr="00511858">
        <w:rPr>
          <w:b/>
          <w:sz w:val="36"/>
          <w:szCs w:val="36"/>
        </w:rPr>
        <w:t xml:space="preserve"> </w:t>
      </w:r>
      <w:r w:rsidR="00DC05B2" w:rsidRPr="00511858">
        <w:rPr>
          <w:b/>
          <w:sz w:val="36"/>
          <w:szCs w:val="36"/>
        </w:rPr>
        <w:t>«</w:t>
      </w:r>
      <w:r w:rsidR="001C0C1B" w:rsidRPr="00511858">
        <w:rPr>
          <w:b/>
          <w:sz w:val="36"/>
          <w:szCs w:val="36"/>
        </w:rPr>
        <w:t>Ты же выжил солдат</w:t>
      </w:r>
      <w:r w:rsidR="00DC05B2" w:rsidRPr="00511858">
        <w:rPr>
          <w:b/>
          <w:sz w:val="36"/>
          <w:szCs w:val="36"/>
        </w:rPr>
        <w:t>».</w:t>
      </w:r>
      <w:r w:rsidR="00A358A6" w:rsidRPr="00511858">
        <w:rPr>
          <w:b/>
          <w:sz w:val="36"/>
          <w:szCs w:val="36"/>
        </w:rPr>
        <w:t xml:space="preserve"> Забайкальские узоры»</w:t>
      </w:r>
      <w:r w:rsidR="00A358A6" w:rsidRPr="00511858">
        <w:rPr>
          <w:sz w:val="36"/>
          <w:szCs w:val="36"/>
        </w:rPr>
        <w:t>.</w:t>
      </w:r>
    </w:p>
    <w:p w:rsidR="009C1C11" w:rsidRPr="00511858" w:rsidRDefault="009C1C11" w:rsidP="00311AA4">
      <w:pPr>
        <w:rPr>
          <w:b/>
          <w:sz w:val="36"/>
          <w:szCs w:val="36"/>
        </w:rPr>
      </w:pPr>
    </w:p>
    <w:p w:rsidR="009C1C11" w:rsidRPr="00311AA4" w:rsidRDefault="009C1C11" w:rsidP="009C1C11">
      <w:pPr>
        <w:rPr>
          <w:b/>
          <w:sz w:val="36"/>
          <w:szCs w:val="36"/>
          <w:u w:val="single"/>
        </w:rPr>
      </w:pPr>
      <w:r w:rsidRPr="00311AA4">
        <w:rPr>
          <w:b/>
          <w:sz w:val="36"/>
          <w:szCs w:val="36"/>
          <w:u w:val="single"/>
        </w:rPr>
        <w:t xml:space="preserve">ЭПИЗОД </w:t>
      </w:r>
      <w:r w:rsidRPr="00311AA4">
        <w:rPr>
          <w:b/>
          <w:sz w:val="36"/>
          <w:szCs w:val="36"/>
          <w:u w:val="single"/>
          <w:lang w:val="en-US"/>
        </w:rPr>
        <w:t>III</w:t>
      </w:r>
      <w:r w:rsidRPr="00311AA4">
        <w:rPr>
          <w:b/>
          <w:sz w:val="36"/>
          <w:szCs w:val="36"/>
          <w:u w:val="single"/>
        </w:rPr>
        <w:t>. «Золотой запас»</w:t>
      </w:r>
    </w:p>
    <w:p w:rsidR="009C1C11" w:rsidRPr="00511858" w:rsidRDefault="009C1C11" w:rsidP="009C1C11">
      <w:pPr>
        <w:rPr>
          <w:sz w:val="36"/>
          <w:szCs w:val="36"/>
        </w:rPr>
      </w:pPr>
      <w:r w:rsidRPr="00511858">
        <w:rPr>
          <w:b/>
          <w:sz w:val="36"/>
          <w:szCs w:val="36"/>
        </w:rPr>
        <w:t>Выход ведущей;</w:t>
      </w:r>
      <w:r w:rsidRPr="00511858">
        <w:rPr>
          <w:sz w:val="36"/>
          <w:szCs w:val="36"/>
        </w:rPr>
        <w:t xml:space="preserve"> представление самых заслуженных учителей края:</w:t>
      </w:r>
    </w:p>
    <w:p w:rsidR="00511858" w:rsidRPr="00311AA4" w:rsidRDefault="009C1C11" w:rsidP="00311AA4">
      <w:pPr>
        <w:numPr>
          <w:ilvl w:val="0"/>
          <w:numId w:val="1"/>
        </w:numPr>
        <w:jc w:val="both"/>
        <w:rPr>
          <w:sz w:val="40"/>
          <w:szCs w:val="36"/>
        </w:rPr>
      </w:pPr>
      <w:r w:rsidRPr="00511858">
        <w:rPr>
          <w:sz w:val="36"/>
          <w:szCs w:val="36"/>
        </w:rPr>
        <w:t>Сивцова Маргарита Николаевна, народный учитель СССР;</w:t>
      </w:r>
      <w:r w:rsidR="00311AA4">
        <w:rPr>
          <w:sz w:val="36"/>
          <w:szCs w:val="36"/>
        </w:rPr>
        <w:t xml:space="preserve"> </w:t>
      </w:r>
      <w:r w:rsidR="00511858" w:rsidRPr="00311AA4">
        <w:rPr>
          <w:b/>
          <w:sz w:val="36"/>
        </w:rPr>
        <w:t>Сивцова Маргарита Николаевна</w:t>
      </w:r>
      <w:r w:rsidR="00511858" w:rsidRPr="00311AA4">
        <w:rPr>
          <w:sz w:val="36"/>
        </w:rPr>
        <w:t xml:space="preserve"> (р. 11.09.1938, г. Чита). Заслуженный учитель РФ (1975), народный учитель СССР (1982), почетный гражданин Читинской области (2001). По окончании ЧГПИ в 1960 году работала учителем математики в </w:t>
      </w:r>
      <w:proofErr w:type="spellStart"/>
      <w:r w:rsidR="00511858" w:rsidRPr="00311AA4">
        <w:rPr>
          <w:sz w:val="36"/>
        </w:rPr>
        <w:t>пгт</w:t>
      </w:r>
      <w:proofErr w:type="spellEnd"/>
      <w:r w:rsidR="00511858" w:rsidRPr="00311AA4">
        <w:rPr>
          <w:sz w:val="36"/>
        </w:rPr>
        <w:t xml:space="preserve"> Хапчеранга Кыринского района, с 1970 в СОШ № 36 г. Читы. С 1950-х возглавляла метод</w:t>
      </w:r>
      <w:proofErr w:type="gramStart"/>
      <w:r w:rsidR="00511858" w:rsidRPr="00311AA4">
        <w:rPr>
          <w:sz w:val="36"/>
        </w:rPr>
        <w:t>.</w:t>
      </w:r>
      <w:proofErr w:type="gramEnd"/>
      <w:r w:rsidR="00511858" w:rsidRPr="00311AA4">
        <w:rPr>
          <w:sz w:val="36"/>
        </w:rPr>
        <w:t xml:space="preserve"> </w:t>
      </w:r>
      <w:proofErr w:type="gramStart"/>
      <w:r w:rsidR="00511858" w:rsidRPr="00311AA4">
        <w:rPr>
          <w:sz w:val="36"/>
        </w:rPr>
        <w:t>о</w:t>
      </w:r>
      <w:proofErr w:type="gramEnd"/>
      <w:r w:rsidR="00511858" w:rsidRPr="00311AA4">
        <w:rPr>
          <w:sz w:val="36"/>
        </w:rPr>
        <w:t>бъединение учителей математики. С 1960 преподавала в ЧИПКРО. Разработала программу по математическому профилю, с 1980 ведет классы углубленного изучения математики. Награждена медалями «За заслуги перед Читинской областью» (1999), «За заслуги перед городом» (Чита, 1998).</w:t>
      </w:r>
    </w:p>
    <w:p w:rsidR="00511858" w:rsidRPr="00511858" w:rsidRDefault="00511858" w:rsidP="00511858">
      <w:pPr>
        <w:rPr>
          <w:sz w:val="36"/>
          <w:szCs w:val="36"/>
        </w:rPr>
      </w:pPr>
    </w:p>
    <w:p w:rsidR="00511858" w:rsidRPr="00311AA4" w:rsidRDefault="009C1C11" w:rsidP="00311AA4">
      <w:pPr>
        <w:numPr>
          <w:ilvl w:val="0"/>
          <w:numId w:val="1"/>
        </w:numPr>
        <w:jc w:val="both"/>
        <w:rPr>
          <w:sz w:val="40"/>
          <w:szCs w:val="36"/>
        </w:rPr>
      </w:pPr>
      <w:r w:rsidRPr="00511858">
        <w:rPr>
          <w:sz w:val="36"/>
          <w:szCs w:val="36"/>
        </w:rPr>
        <w:t xml:space="preserve">Путинцева Валентина Константиновна, Заслуженный учитель РФ, первая участница всероссийского конкурса </w:t>
      </w:r>
      <w:r w:rsidRPr="00511858">
        <w:rPr>
          <w:sz w:val="36"/>
          <w:szCs w:val="36"/>
        </w:rPr>
        <w:lastRenderedPageBreak/>
        <w:t>«Учитель года» 1995 год от Читинской области.</w:t>
      </w:r>
      <w:r w:rsidR="00311AA4">
        <w:rPr>
          <w:sz w:val="36"/>
          <w:szCs w:val="36"/>
        </w:rPr>
        <w:t xml:space="preserve"> </w:t>
      </w:r>
      <w:r w:rsidR="00511858" w:rsidRPr="00311AA4">
        <w:rPr>
          <w:b/>
          <w:sz w:val="36"/>
          <w:szCs w:val="36"/>
        </w:rPr>
        <w:t>Путинцева Валентина Константиновна</w:t>
      </w:r>
      <w:r w:rsidR="00511858" w:rsidRPr="00311AA4">
        <w:rPr>
          <w:sz w:val="36"/>
          <w:szCs w:val="36"/>
        </w:rPr>
        <w:t xml:space="preserve"> (р. 04.08.1939), рудник Букука </w:t>
      </w:r>
      <w:proofErr w:type="spellStart"/>
      <w:r w:rsidR="00511858" w:rsidRPr="00311AA4">
        <w:rPr>
          <w:sz w:val="36"/>
          <w:szCs w:val="36"/>
        </w:rPr>
        <w:t>Оловяннинского</w:t>
      </w:r>
      <w:proofErr w:type="spellEnd"/>
      <w:r w:rsidR="00511858" w:rsidRPr="00311AA4">
        <w:rPr>
          <w:sz w:val="36"/>
          <w:szCs w:val="36"/>
        </w:rPr>
        <w:t xml:space="preserve"> района, </w:t>
      </w:r>
      <w:proofErr w:type="spellStart"/>
      <w:r w:rsidR="00511858" w:rsidRPr="00311AA4">
        <w:rPr>
          <w:sz w:val="36"/>
          <w:szCs w:val="36"/>
        </w:rPr>
        <w:t>засл</w:t>
      </w:r>
      <w:proofErr w:type="spellEnd"/>
      <w:r w:rsidR="00511858" w:rsidRPr="00311AA4">
        <w:rPr>
          <w:sz w:val="36"/>
          <w:szCs w:val="36"/>
        </w:rPr>
        <w:t xml:space="preserve">. учитель школы РФ (1986 г.), краевед. В 1958 году окончила П-Забайкальское педучилище. По окончании ЧНПИ в 1963 году работала в школе-интернате № 1 г. Читы. С 1976 года учитель русского языка и литературы в СОШ № 5 г. Читы. Создатель школьного литературно-краеведческого музея. Накопленный материал представлен на Всероссийских литературных праздниках в Туле (1978), Москве (1979), Рязани (1984), Саратове, Ленинграде, </w:t>
      </w:r>
      <w:proofErr w:type="spellStart"/>
      <w:r w:rsidR="00511858" w:rsidRPr="00311AA4">
        <w:rPr>
          <w:sz w:val="36"/>
          <w:szCs w:val="36"/>
        </w:rPr>
        <w:t>Шахматово</w:t>
      </w:r>
      <w:proofErr w:type="spellEnd"/>
      <w:r w:rsidR="00511858" w:rsidRPr="00311AA4">
        <w:rPr>
          <w:sz w:val="36"/>
          <w:szCs w:val="36"/>
        </w:rPr>
        <w:t xml:space="preserve"> (1990), Тарханах (1994). Музей награжден дипломами первой степени президиума Всероссийского общества по охране памятников ист. культуры Москва (1979). Делегат Всесоюзного съезда работников народного образования (1988). Автор более 10 печатных статей в журналах «Литература в школе», «Детская литература» (1981). Победитель конкурса «Лучшие учителя России» в рамках ПНПО (2006). Победитель читинского городского конкурса «Учитель года» (1994) Участник Всероссийского конкурса. </w:t>
      </w:r>
      <w:proofErr w:type="gramStart"/>
      <w:r w:rsidR="00511858" w:rsidRPr="00311AA4">
        <w:rPr>
          <w:sz w:val="36"/>
          <w:szCs w:val="36"/>
        </w:rPr>
        <w:t>Награждена</w:t>
      </w:r>
      <w:proofErr w:type="gramEnd"/>
      <w:r w:rsidR="00511858" w:rsidRPr="00311AA4">
        <w:rPr>
          <w:sz w:val="36"/>
          <w:szCs w:val="36"/>
        </w:rPr>
        <w:t xml:space="preserve"> медалью «За заслуги перед Читинской областью», знаком «За творческий </w:t>
      </w:r>
      <w:proofErr w:type="spellStart"/>
      <w:r w:rsidR="00511858" w:rsidRPr="00311AA4">
        <w:rPr>
          <w:sz w:val="36"/>
          <w:szCs w:val="36"/>
        </w:rPr>
        <w:t>пед</w:t>
      </w:r>
      <w:proofErr w:type="spellEnd"/>
      <w:r w:rsidR="00511858" w:rsidRPr="00311AA4">
        <w:rPr>
          <w:sz w:val="36"/>
          <w:szCs w:val="36"/>
        </w:rPr>
        <w:t>. труд» (1980). Сочинила пособие для учителей «Ищите свой корень».</w:t>
      </w:r>
    </w:p>
    <w:p w:rsidR="00311AA4" w:rsidRPr="00511858" w:rsidRDefault="009C1C11" w:rsidP="009C1C11">
      <w:pPr>
        <w:rPr>
          <w:sz w:val="36"/>
          <w:szCs w:val="36"/>
        </w:rPr>
      </w:pPr>
      <w:r w:rsidRPr="00311AA4">
        <w:rPr>
          <w:b/>
          <w:sz w:val="36"/>
          <w:szCs w:val="36"/>
        </w:rPr>
        <w:t>Шишова Светлана Александровна</w:t>
      </w:r>
      <w:r w:rsidRPr="00511858">
        <w:rPr>
          <w:sz w:val="36"/>
          <w:szCs w:val="36"/>
        </w:rPr>
        <w:t xml:space="preserve"> председатель Читинской городской организации профсоюза поздравляет, вручает подарки.</w:t>
      </w:r>
    </w:p>
    <w:p w:rsidR="002A6CF0" w:rsidRDefault="002A6CF0" w:rsidP="009C1C11">
      <w:pPr>
        <w:rPr>
          <w:b/>
          <w:sz w:val="36"/>
          <w:szCs w:val="36"/>
        </w:rPr>
      </w:pPr>
      <w:r w:rsidRPr="00511858">
        <w:rPr>
          <w:b/>
          <w:sz w:val="36"/>
          <w:szCs w:val="36"/>
        </w:rPr>
        <w:lastRenderedPageBreak/>
        <w:t>5. Музыкальный подарок «Школьное попурри» «Забайкальские узоры».</w:t>
      </w:r>
    </w:p>
    <w:p w:rsidR="00311AA4" w:rsidRPr="00511858" w:rsidRDefault="00311AA4" w:rsidP="009C1C11">
      <w:pPr>
        <w:rPr>
          <w:b/>
          <w:sz w:val="36"/>
          <w:szCs w:val="36"/>
        </w:rPr>
      </w:pPr>
    </w:p>
    <w:p w:rsidR="009C1C11" w:rsidRPr="00311AA4" w:rsidRDefault="009C1C11" w:rsidP="009C1C11">
      <w:pPr>
        <w:rPr>
          <w:b/>
          <w:sz w:val="36"/>
          <w:szCs w:val="36"/>
          <w:u w:val="single"/>
        </w:rPr>
      </w:pPr>
      <w:r w:rsidRPr="00311AA4">
        <w:rPr>
          <w:b/>
          <w:sz w:val="36"/>
          <w:szCs w:val="36"/>
          <w:u w:val="single"/>
        </w:rPr>
        <w:t xml:space="preserve">ЭПИЗОД </w:t>
      </w:r>
      <w:r w:rsidRPr="00311AA4">
        <w:rPr>
          <w:b/>
          <w:sz w:val="36"/>
          <w:szCs w:val="36"/>
          <w:u w:val="single"/>
          <w:lang w:val="en-US"/>
        </w:rPr>
        <w:t>IV</w:t>
      </w:r>
      <w:r w:rsidRPr="00311AA4">
        <w:rPr>
          <w:b/>
          <w:sz w:val="36"/>
          <w:szCs w:val="36"/>
          <w:u w:val="single"/>
        </w:rPr>
        <w:t>. «Династия»</w:t>
      </w:r>
    </w:p>
    <w:p w:rsidR="006B36CF" w:rsidRPr="00511858" w:rsidRDefault="009C1C11" w:rsidP="00311AA4">
      <w:pPr>
        <w:jc w:val="both"/>
        <w:rPr>
          <w:b/>
          <w:sz w:val="36"/>
          <w:szCs w:val="36"/>
        </w:rPr>
      </w:pPr>
      <w:r w:rsidRPr="00511858">
        <w:rPr>
          <w:b/>
          <w:sz w:val="36"/>
          <w:szCs w:val="36"/>
        </w:rPr>
        <w:t>Выход ведущей</w:t>
      </w:r>
      <w:r w:rsidRPr="00511858">
        <w:rPr>
          <w:sz w:val="36"/>
          <w:szCs w:val="36"/>
        </w:rPr>
        <w:t>: Разговор о д</w:t>
      </w:r>
      <w:r w:rsidR="00374690" w:rsidRPr="00511858">
        <w:rPr>
          <w:sz w:val="36"/>
          <w:szCs w:val="36"/>
        </w:rPr>
        <w:t>инастиях, приглашаю</w:t>
      </w:r>
      <w:r w:rsidRPr="00511858">
        <w:rPr>
          <w:sz w:val="36"/>
          <w:szCs w:val="36"/>
        </w:rPr>
        <w:t xml:space="preserve"> на сцену Полетаеву Людмилу Григорьевну и Никитину Ольгу Васильевну, </w:t>
      </w:r>
      <w:r w:rsidR="001A486F" w:rsidRPr="00311AA4">
        <w:rPr>
          <w:sz w:val="36"/>
          <w:szCs w:val="36"/>
        </w:rPr>
        <w:t>На сцену приглашается профессор, доктор педагогических наук, член Общественной палаты России, член общественной палаты Забайкальского края</w:t>
      </w:r>
      <w:r w:rsidR="001A486F" w:rsidRPr="00511858">
        <w:rPr>
          <w:b/>
          <w:sz w:val="36"/>
          <w:szCs w:val="36"/>
        </w:rPr>
        <w:t xml:space="preserve"> </w:t>
      </w:r>
      <w:r w:rsidR="006B36CF" w:rsidRPr="00511858">
        <w:rPr>
          <w:b/>
          <w:sz w:val="36"/>
          <w:szCs w:val="36"/>
        </w:rPr>
        <w:t>Клименко Татьяна Константиновна</w:t>
      </w:r>
      <w:r w:rsidR="00311AA4">
        <w:rPr>
          <w:b/>
          <w:sz w:val="36"/>
          <w:szCs w:val="36"/>
        </w:rPr>
        <w:t>.</w:t>
      </w:r>
    </w:p>
    <w:p w:rsidR="009C1C11" w:rsidRPr="00511858" w:rsidRDefault="009C1C11" w:rsidP="00311AA4">
      <w:pPr>
        <w:jc w:val="both"/>
        <w:rPr>
          <w:sz w:val="36"/>
          <w:szCs w:val="36"/>
        </w:rPr>
      </w:pPr>
      <w:r w:rsidRPr="00511858">
        <w:rPr>
          <w:b/>
          <w:sz w:val="36"/>
          <w:szCs w:val="36"/>
        </w:rPr>
        <w:t>Окуневу Нину Ивановну</w:t>
      </w:r>
      <w:r w:rsidRPr="00511858">
        <w:rPr>
          <w:sz w:val="36"/>
          <w:szCs w:val="36"/>
        </w:rPr>
        <w:t xml:space="preserve"> председателя Забайкальской краевой организации профсоюзов, кандидата социологических наук, заслуженного учителя Читинской области.</w:t>
      </w:r>
    </w:p>
    <w:p w:rsidR="008364BA" w:rsidRPr="00311AA4" w:rsidRDefault="008364BA" w:rsidP="00311AA4">
      <w:pPr>
        <w:jc w:val="both"/>
        <w:rPr>
          <w:rFonts w:cs="Times New Roman"/>
          <w:sz w:val="36"/>
          <w:szCs w:val="36"/>
        </w:rPr>
      </w:pPr>
      <w:r w:rsidRPr="00311AA4">
        <w:rPr>
          <w:rFonts w:cs="Times New Roman"/>
          <w:b/>
          <w:sz w:val="36"/>
          <w:szCs w:val="36"/>
        </w:rPr>
        <w:t>Полетаева Людмила Григорьевна</w:t>
      </w:r>
      <w:r w:rsidR="00311AA4">
        <w:rPr>
          <w:rFonts w:cs="Times New Roman"/>
          <w:b/>
          <w:sz w:val="36"/>
          <w:szCs w:val="36"/>
        </w:rPr>
        <w:t xml:space="preserve"> —</w:t>
      </w:r>
      <w:r w:rsidR="00311AA4">
        <w:rPr>
          <w:rFonts w:cs="Times New Roman"/>
          <w:sz w:val="36"/>
          <w:szCs w:val="36"/>
        </w:rPr>
        <w:t xml:space="preserve"> </w:t>
      </w:r>
      <w:proofErr w:type="spellStart"/>
      <w:r w:rsidR="00311AA4">
        <w:rPr>
          <w:rFonts w:cs="Times New Roman"/>
          <w:sz w:val="36"/>
          <w:szCs w:val="36"/>
        </w:rPr>
        <w:t>кадидат</w:t>
      </w:r>
      <w:proofErr w:type="spellEnd"/>
      <w:r w:rsidR="00311AA4">
        <w:rPr>
          <w:rFonts w:cs="Times New Roman"/>
          <w:sz w:val="36"/>
          <w:szCs w:val="36"/>
        </w:rPr>
        <w:t xml:space="preserve">  культурологии, доцент</w:t>
      </w:r>
      <w:r w:rsidRPr="00311AA4">
        <w:rPr>
          <w:rFonts w:cs="Times New Roman"/>
          <w:sz w:val="36"/>
          <w:szCs w:val="36"/>
        </w:rPr>
        <w:t>, литературовед – краевед, публицист. Замечательный педагог и ученый филолог. Людмила Григорьевна почти полвека отдала обучению и воспитанию будущих преподавателей отечественной и зарубежной литературы, русской словесности, работая преподавателем кафедры литературы Забайкальского государственного университета. Её увлекательные лекции и неформальные беседы, отличающиеся глубоким знанием предмета и высоким профессионализмом, хорошо помнят бывшие студенты и преподаватели.</w:t>
      </w:r>
    </w:p>
    <w:p w:rsidR="008364BA" w:rsidRPr="00311AA4" w:rsidRDefault="008364BA" w:rsidP="00311AA4">
      <w:pPr>
        <w:jc w:val="both"/>
        <w:rPr>
          <w:rFonts w:cs="Times New Roman"/>
          <w:sz w:val="36"/>
          <w:szCs w:val="36"/>
        </w:rPr>
      </w:pPr>
      <w:r w:rsidRPr="00311AA4">
        <w:rPr>
          <w:rFonts w:cs="Times New Roman"/>
          <w:sz w:val="36"/>
          <w:szCs w:val="36"/>
        </w:rPr>
        <w:lastRenderedPageBreak/>
        <w:t>Людмила Григорьевна представитель большой педагогической династии Полетаевы</w:t>
      </w:r>
      <w:proofErr w:type="gramStart"/>
      <w:r w:rsidRPr="00311AA4">
        <w:rPr>
          <w:rFonts w:cs="Times New Roman"/>
          <w:sz w:val="36"/>
          <w:szCs w:val="36"/>
        </w:rPr>
        <w:t>х-</w:t>
      </w:r>
      <w:proofErr w:type="gramEnd"/>
      <w:r w:rsidRPr="00311AA4">
        <w:rPr>
          <w:rFonts w:cs="Times New Roman"/>
          <w:sz w:val="36"/>
          <w:szCs w:val="36"/>
        </w:rPr>
        <w:t xml:space="preserve"> Карповых- Рудневых-</w:t>
      </w:r>
      <w:proofErr w:type="spellStart"/>
      <w:r w:rsidRPr="00311AA4">
        <w:rPr>
          <w:rFonts w:cs="Times New Roman"/>
          <w:sz w:val="36"/>
          <w:szCs w:val="36"/>
        </w:rPr>
        <w:t>Кулаковх</w:t>
      </w:r>
      <w:proofErr w:type="spellEnd"/>
      <w:r w:rsidRPr="00311AA4">
        <w:rPr>
          <w:rFonts w:cs="Times New Roman"/>
          <w:sz w:val="36"/>
          <w:szCs w:val="36"/>
        </w:rPr>
        <w:t xml:space="preserve"> (г. Чита). Общий стаж педагогической деятельности династии более 400 лет. Основатель династии  Полетаев Виктор Матвеевич, учитель биологии, химии, заслуженный учитель РСФСР, директор школы (1909- 1999гг).</w:t>
      </w:r>
    </w:p>
    <w:p w:rsidR="008364BA" w:rsidRPr="00311AA4" w:rsidRDefault="008364BA" w:rsidP="008364BA">
      <w:pPr>
        <w:rPr>
          <w:rFonts w:cs="Times New Roman"/>
          <w:i/>
          <w:sz w:val="36"/>
          <w:szCs w:val="36"/>
        </w:rPr>
      </w:pPr>
      <w:r w:rsidRPr="00311AA4">
        <w:rPr>
          <w:rFonts w:cs="Times New Roman"/>
          <w:i/>
          <w:sz w:val="36"/>
          <w:szCs w:val="36"/>
        </w:rPr>
        <w:t>Сотрутся, может, эти строки</w:t>
      </w:r>
    </w:p>
    <w:p w:rsidR="008364BA" w:rsidRPr="00311AA4" w:rsidRDefault="008364BA" w:rsidP="008364BA">
      <w:pPr>
        <w:rPr>
          <w:rFonts w:cs="Times New Roman"/>
          <w:i/>
          <w:sz w:val="36"/>
          <w:szCs w:val="36"/>
        </w:rPr>
      </w:pPr>
      <w:r w:rsidRPr="00311AA4">
        <w:rPr>
          <w:rFonts w:cs="Times New Roman"/>
          <w:i/>
          <w:sz w:val="36"/>
          <w:szCs w:val="36"/>
        </w:rPr>
        <w:t>И быстротечно пролетят года</w:t>
      </w:r>
    </w:p>
    <w:p w:rsidR="008364BA" w:rsidRPr="00311AA4" w:rsidRDefault="008364BA" w:rsidP="008364BA">
      <w:pPr>
        <w:rPr>
          <w:rFonts w:cs="Times New Roman"/>
          <w:i/>
          <w:sz w:val="36"/>
          <w:szCs w:val="36"/>
        </w:rPr>
      </w:pPr>
      <w:r w:rsidRPr="00311AA4">
        <w:rPr>
          <w:rFonts w:cs="Times New Roman"/>
          <w:i/>
          <w:sz w:val="36"/>
          <w:szCs w:val="36"/>
        </w:rPr>
        <w:t>Но только память о прекрасном человеке</w:t>
      </w:r>
    </w:p>
    <w:p w:rsidR="008364BA" w:rsidRPr="00311AA4" w:rsidRDefault="008364BA" w:rsidP="008364BA">
      <w:pPr>
        <w:rPr>
          <w:rFonts w:cs="Times New Roman"/>
          <w:i/>
          <w:sz w:val="36"/>
          <w:szCs w:val="36"/>
        </w:rPr>
      </w:pPr>
      <w:r w:rsidRPr="00311AA4">
        <w:rPr>
          <w:rFonts w:cs="Times New Roman"/>
          <w:i/>
          <w:sz w:val="36"/>
          <w:szCs w:val="36"/>
        </w:rPr>
        <w:t>Живёт и будет жить всегда!</w:t>
      </w:r>
    </w:p>
    <w:p w:rsidR="008364BA" w:rsidRPr="00311AA4" w:rsidRDefault="008364BA" w:rsidP="008364BA">
      <w:pPr>
        <w:rPr>
          <w:rFonts w:cs="Times New Roman"/>
          <w:i/>
          <w:sz w:val="36"/>
          <w:szCs w:val="36"/>
        </w:rPr>
      </w:pPr>
      <w:r w:rsidRPr="00311AA4">
        <w:rPr>
          <w:rFonts w:cs="Times New Roman"/>
          <w:i/>
          <w:sz w:val="36"/>
          <w:szCs w:val="36"/>
        </w:rPr>
        <w:t>Я не забуду добрых глаз сиянье</w:t>
      </w:r>
    </w:p>
    <w:p w:rsidR="008364BA" w:rsidRPr="00311AA4" w:rsidRDefault="008364BA" w:rsidP="008364BA">
      <w:pPr>
        <w:rPr>
          <w:rFonts w:cs="Times New Roman"/>
          <w:i/>
          <w:sz w:val="36"/>
          <w:szCs w:val="36"/>
        </w:rPr>
      </w:pPr>
      <w:r w:rsidRPr="00311AA4">
        <w:rPr>
          <w:rFonts w:cs="Times New Roman"/>
          <w:i/>
          <w:sz w:val="36"/>
          <w:szCs w:val="36"/>
        </w:rPr>
        <w:t>Руки прикосновенья, жар добра.</w:t>
      </w:r>
    </w:p>
    <w:p w:rsidR="008364BA" w:rsidRPr="00311AA4" w:rsidRDefault="008364BA" w:rsidP="008364BA">
      <w:pPr>
        <w:rPr>
          <w:rFonts w:cs="Times New Roman"/>
          <w:i/>
          <w:sz w:val="36"/>
          <w:szCs w:val="36"/>
        </w:rPr>
      </w:pPr>
      <w:r w:rsidRPr="00311AA4">
        <w:rPr>
          <w:rFonts w:cs="Times New Roman"/>
          <w:i/>
          <w:sz w:val="36"/>
          <w:szCs w:val="36"/>
        </w:rPr>
        <w:t xml:space="preserve">У человека, чьё призванье – </w:t>
      </w:r>
    </w:p>
    <w:p w:rsidR="008364BA" w:rsidRPr="00311AA4" w:rsidRDefault="008364BA" w:rsidP="008364BA">
      <w:pPr>
        <w:rPr>
          <w:rFonts w:cs="Times New Roman"/>
          <w:i/>
          <w:sz w:val="36"/>
          <w:szCs w:val="36"/>
        </w:rPr>
      </w:pPr>
      <w:r w:rsidRPr="00311AA4">
        <w:rPr>
          <w:rFonts w:cs="Times New Roman"/>
          <w:i/>
          <w:sz w:val="36"/>
          <w:szCs w:val="36"/>
        </w:rPr>
        <w:t>Рождать в сердцах огонь борца!</w:t>
      </w:r>
    </w:p>
    <w:p w:rsidR="00311AA4" w:rsidRDefault="008364BA" w:rsidP="008364BA">
      <w:pPr>
        <w:rPr>
          <w:rFonts w:cs="Times New Roman"/>
          <w:i/>
          <w:sz w:val="36"/>
          <w:szCs w:val="36"/>
        </w:rPr>
      </w:pPr>
      <w:r w:rsidRPr="00311AA4">
        <w:rPr>
          <w:rFonts w:cs="Times New Roman"/>
          <w:i/>
          <w:sz w:val="36"/>
          <w:szCs w:val="36"/>
        </w:rPr>
        <w:t xml:space="preserve">Кирина </w:t>
      </w:r>
      <w:r w:rsidR="00311AA4">
        <w:rPr>
          <w:rFonts w:cs="Times New Roman"/>
          <w:i/>
          <w:sz w:val="36"/>
          <w:szCs w:val="36"/>
        </w:rPr>
        <w:t>Лиля – ученица Полетаевой Л.Г.,</w:t>
      </w:r>
    </w:p>
    <w:p w:rsidR="008364BA" w:rsidRPr="00704C82" w:rsidRDefault="008364BA" w:rsidP="00704C82">
      <w:pPr>
        <w:ind w:left="4956" w:firstLine="708"/>
        <w:rPr>
          <w:rFonts w:cs="Times New Roman"/>
          <w:i/>
          <w:sz w:val="36"/>
          <w:szCs w:val="36"/>
        </w:rPr>
      </w:pPr>
      <w:r w:rsidRPr="00311AA4">
        <w:rPr>
          <w:rFonts w:cs="Times New Roman"/>
          <w:i/>
          <w:sz w:val="36"/>
          <w:szCs w:val="36"/>
        </w:rPr>
        <w:t>1986г.</w:t>
      </w:r>
    </w:p>
    <w:p w:rsidR="00311AA4" w:rsidRPr="00511858" w:rsidRDefault="00311AA4" w:rsidP="009C1C11">
      <w:pPr>
        <w:rPr>
          <w:b/>
          <w:sz w:val="36"/>
          <w:szCs w:val="36"/>
        </w:rPr>
      </w:pPr>
    </w:p>
    <w:p w:rsidR="008364BA" w:rsidRPr="00311AA4" w:rsidRDefault="008364BA" w:rsidP="00311AA4">
      <w:pPr>
        <w:jc w:val="both"/>
        <w:rPr>
          <w:rFonts w:cs="Times New Roman"/>
          <w:sz w:val="36"/>
          <w:szCs w:val="36"/>
        </w:rPr>
      </w:pPr>
      <w:r w:rsidRPr="00311AA4">
        <w:rPr>
          <w:rFonts w:cs="Times New Roman"/>
          <w:b/>
          <w:sz w:val="36"/>
          <w:szCs w:val="36"/>
        </w:rPr>
        <w:t>Никитина (Добрынина) Ольга Васильевна</w:t>
      </w:r>
      <w:r w:rsidRPr="00311AA4">
        <w:rPr>
          <w:rFonts w:cs="Times New Roman"/>
          <w:sz w:val="36"/>
          <w:szCs w:val="36"/>
        </w:rPr>
        <w:t xml:space="preserve">, после окончания ЧГПИ в 1973 г. начала педагогическую деятельность  учителем английского языка в СОШ №23 г. Чита, в 1975г. перешла на работу в СОШ№47, работала </w:t>
      </w:r>
      <w:r w:rsidR="00311AA4">
        <w:rPr>
          <w:rFonts w:cs="Times New Roman"/>
          <w:sz w:val="36"/>
          <w:szCs w:val="36"/>
        </w:rPr>
        <w:t>учителем</w:t>
      </w:r>
      <w:r w:rsidRPr="00311AA4">
        <w:rPr>
          <w:rFonts w:cs="Times New Roman"/>
          <w:sz w:val="36"/>
          <w:szCs w:val="36"/>
        </w:rPr>
        <w:t>, заместителем директора по учебно-</w:t>
      </w:r>
      <w:r w:rsidRPr="00311AA4">
        <w:rPr>
          <w:rFonts w:cs="Times New Roman"/>
          <w:sz w:val="36"/>
          <w:szCs w:val="36"/>
        </w:rPr>
        <w:lastRenderedPageBreak/>
        <w:t xml:space="preserve">воспитательной работе до 1990г. В 1990г была приглашена на должность </w:t>
      </w:r>
      <w:proofErr w:type="gramStart"/>
      <w:r w:rsidRPr="00311AA4">
        <w:rPr>
          <w:rFonts w:cs="Times New Roman"/>
          <w:sz w:val="36"/>
          <w:szCs w:val="36"/>
        </w:rPr>
        <w:t>проректора института повышения квалификации работников образования</w:t>
      </w:r>
      <w:proofErr w:type="gramEnd"/>
      <w:r w:rsidRPr="00311AA4">
        <w:rPr>
          <w:rFonts w:cs="Times New Roman"/>
          <w:sz w:val="36"/>
          <w:szCs w:val="36"/>
        </w:rPr>
        <w:t>. Первую половину педагогической деятельности  О.В. воспитывала и обучала детей, помогала учителям организовывать образовательный проце</w:t>
      </w:r>
      <w:proofErr w:type="gramStart"/>
      <w:r w:rsidRPr="00311AA4">
        <w:rPr>
          <w:rFonts w:cs="Times New Roman"/>
          <w:sz w:val="36"/>
          <w:szCs w:val="36"/>
        </w:rPr>
        <w:t>сс в шк</w:t>
      </w:r>
      <w:proofErr w:type="gramEnd"/>
      <w:r w:rsidRPr="00311AA4">
        <w:rPr>
          <w:rFonts w:cs="Times New Roman"/>
          <w:sz w:val="36"/>
          <w:szCs w:val="36"/>
        </w:rPr>
        <w:t>оле; а вторая половин</w:t>
      </w:r>
      <w:r w:rsidR="00311AA4">
        <w:rPr>
          <w:rFonts w:cs="Times New Roman"/>
          <w:sz w:val="36"/>
          <w:szCs w:val="36"/>
        </w:rPr>
        <w:t>а была посвящена учебно-</w:t>
      </w:r>
      <w:r w:rsidRPr="00311AA4">
        <w:rPr>
          <w:rFonts w:cs="Times New Roman"/>
          <w:sz w:val="36"/>
          <w:szCs w:val="36"/>
        </w:rPr>
        <w:t xml:space="preserve">методической деятельности по переподготовке педагогических кадров в Забайкалье, проектной и инновационной деятельности педагогических коллективов. За творческий педагогический труд Ольга Васильева награждена значком «Отличник народного образования», грамотами Министерства образования РФ, она Заслуженный работник образования Забайкальского края. Общий педагогический стаж Ольги Васильевны 40 лет. Ольга Васильевна  представитель большой педагогической династии, основателями которой являются: Добрынина Екатерина Никитична, </w:t>
      </w:r>
      <w:proofErr w:type="spellStart"/>
      <w:r w:rsidRPr="00311AA4">
        <w:rPr>
          <w:rFonts w:cs="Times New Roman"/>
          <w:sz w:val="36"/>
          <w:szCs w:val="36"/>
        </w:rPr>
        <w:t>Коренюк</w:t>
      </w:r>
      <w:proofErr w:type="spellEnd"/>
      <w:r w:rsidRPr="00311AA4">
        <w:rPr>
          <w:rFonts w:cs="Times New Roman"/>
          <w:sz w:val="36"/>
          <w:szCs w:val="36"/>
        </w:rPr>
        <w:t xml:space="preserve"> Леонид Юльевич, Добрынина Галина Никитична. Стаж педагогической работы членов династии почти 500 лет и сегодня 8 человек из этой династии продолжают педагогическую деятельность в разных образовательных организациях нашей России, в том числе и в Чите.</w:t>
      </w:r>
    </w:p>
    <w:p w:rsidR="00311AA4" w:rsidRDefault="00311AA4" w:rsidP="00311AA4">
      <w:pPr>
        <w:rPr>
          <w:b/>
          <w:sz w:val="36"/>
          <w:szCs w:val="36"/>
        </w:rPr>
      </w:pPr>
    </w:p>
    <w:p w:rsidR="009C1C11" w:rsidRDefault="002A6CF0" w:rsidP="00311AA4">
      <w:pPr>
        <w:rPr>
          <w:b/>
          <w:sz w:val="36"/>
          <w:szCs w:val="36"/>
        </w:rPr>
      </w:pPr>
      <w:r w:rsidRPr="00511858">
        <w:rPr>
          <w:b/>
          <w:sz w:val="36"/>
          <w:szCs w:val="36"/>
        </w:rPr>
        <w:t>6.</w:t>
      </w:r>
      <w:r w:rsidR="009C1C11" w:rsidRPr="00511858">
        <w:rPr>
          <w:b/>
          <w:sz w:val="36"/>
          <w:szCs w:val="36"/>
        </w:rPr>
        <w:t>Музыкальный подарок от театра</w:t>
      </w:r>
      <w:r w:rsidRPr="00511858">
        <w:rPr>
          <w:b/>
          <w:sz w:val="36"/>
          <w:szCs w:val="36"/>
        </w:rPr>
        <w:t xml:space="preserve"> «Улыбнись»</w:t>
      </w:r>
      <w:r w:rsidR="00311AA4">
        <w:rPr>
          <w:b/>
          <w:sz w:val="36"/>
          <w:szCs w:val="36"/>
        </w:rPr>
        <w:t>.</w:t>
      </w:r>
    </w:p>
    <w:p w:rsidR="00311AA4" w:rsidRPr="00511858" w:rsidRDefault="00311AA4" w:rsidP="00311AA4">
      <w:pPr>
        <w:rPr>
          <w:b/>
          <w:sz w:val="36"/>
          <w:szCs w:val="36"/>
        </w:rPr>
      </w:pPr>
    </w:p>
    <w:p w:rsidR="002A6CF0" w:rsidRPr="00311AA4" w:rsidRDefault="002D4939" w:rsidP="00DC05B2">
      <w:pPr>
        <w:rPr>
          <w:b/>
          <w:sz w:val="36"/>
          <w:szCs w:val="36"/>
          <w:u w:val="single"/>
        </w:rPr>
      </w:pPr>
      <w:r w:rsidRPr="00311AA4">
        <w:rPr>
          <w:b/>
          <w:sz w:val="36"/>
          <w:szCs w:val="36"/>
          <w:u w:val="single"/>
        </w:rPr>
        <w:t xml:space="preserve">ЭПИЗОД </w:t>
      </w:r>
      <w:r w:rsidR="009C1C11" w:rsidRPr="00311AA4">
        <w:rPr>
          <w:b/>
          <w:sz w:val="36"/>
          <w:szCs w:val="36"/>
          <w:u w:val="single"/>
          <w:lang w:val="en-US"/>
        </w:rPr>
        <w:t>V</w:t>
      </w:r>
      <w:r w:rsidRPr="00311AA4">
        <w:rPr>
          <w:b/>
          <w:sz w:val="36"/>
          <w:szCs w:val="36"/>
          <w:u w:val="single"/>
        </w:rPr>
        <w:t>.</w:t>
      </w:r>
      <w:r w:rsidR="00DD21B4" w:rsidRPr="00311AA4">
        <w:rPr>
          <w:b/>
          <w:sz w:val="36"/>
          <w:szCs w:val="36"/>
          <w:u w:val="single"/>
        </w:rPr>
        <w:t xml:space="preserve"> «</w:t>
      </w:r>
      <w:r w:rsidRPr="00311AA4">
        <w:rPr>
          <w:b/>
          <w:sz w:val="36"/>
          <w:szCs w:val="36"/>
          <w:u w:val="single"/>
        </w:rPr>
        <w:t xml:space="preserve"> Наши партнеры</w:t>
      </w:r>
      <w:r w:rsidR="00DD21B4" w:rsidRPr="00311AA4">
        <w:rPr>
          <w:b/>
          <w:sz w:val="36"/>
          <w:szCs w:val="36"/>
          <w:u w:val="single"/>
        </w:rPr>
        <w:t>»</w:t>
      </w:r>
    </w:p>
    <w:p w:rsidR="00D96665" w:rsidRPr="00511858" w:rsidRDefault="00D96665" w:rsidP="00704C82">
      <w:pPr>
        <w:jc w:val="both"/>
        <w:rPr>
          <w:sz w:val="36"/>
          <w:szCs w:val="36"/>
        </w:rPr>
      </w:pPr>
      <w:r w:rsidRPr="00511858">
        <w:rPr>
          <w:b/>
          <w:sz w:val="36"/>
          <w:szCs w:val="36"/>
        </w:rPr>
        <w:lastRenderedPageBreak/>
        <w:t>Вых</w:t>
      </w:r>
      <w:r w:rsidR="002D4939" w:rsidRPr="00511858">
        <w:rPr>
          <w:b/>
          <w:sz w:val="36"/>
          <w:szCs w:val="36"/>
        </w:rPr>
        <w:t>од ведущей:</w:t>
      </w:r>
      <w:r w:rsidR="002D4939" w:rsidRPr="00511858">
        <w:rPr>
          <w:sz w:val="36"/>
          <w:szCs w:val="36"/>
        </w:rPr>
        <w:t xml:space="preserve"> Одним из активных членов Попечительского Совета является Председатель Пенсионного Фонда России по Забайкальскому краю Михайленко Галина Михайловна.</w:t>
      </w:r>
      <w:r w:rsidRPr="00511858">
        <w:rPr>
          <w:sz w:val="36"/>
          <w:szCs w:val="36"/>
        </w:rPr>
        <w:t xml:space="preserve"> Выход и поздравления Михайленко Г.М.</w:t>
      </w:r>
      <w:r w:rsidR="00F110F7" w:rsidRPr="00511858">
        <w:rPr>
          <w:sz w:val="36"/>
          <w:szCs w:val="36"/>
        </w:rPr>
        <w:t>, председателя Пенсионного Фонда Забайкальского края.</w:t>
      </w:r>
    </w:p>
    <w:p w:rsidR="00DD21B4" w:rsidRDefault="00D96665" w:rsidP="00704C82">
      <w:pPr>
        <w:jc w:val="both"/>
        <w:rPr>
          <w:b/>
          <w:sz w:val="36"/>
          <w:szCs w:val="36"/>
        </w:rPr>
      </w:pPr>
      <w:r w:rsidRPr="00511858">
        <w:rPr>
          <w:b/>
          <w:sz w:val="36"/>
          <w:szCs w:val="36"/>
        </w:rPr>
        <w:t>Музыкальный номер</w:t>
      </w:r>
      <w:r w:rsidR="00374690" w:rsidRPr="00511858">
        <w:rPr>
          <w:b/>
          <w:sz w:val="36"/>
          <w:szCs w:val="36"/>
        </w:rPr>
        <w:t xml:space="preserve">: Кирилл </w:t>
      </w:r>
      <w:proofErr w:type="spellStart"/>
      <w:r w:rsidR="00374690" w:rsidRPr="00511858">
        <w:rPr>
          <w:b/>
          <w:sz w:val="36"/>
          <w:szCs w:val="36"/>
        </w:rPr>
        <w:t>Усаченко</w:t>
      </w:r>
      <w:proofErr w:type="spellEnd"/>
      <w:r w:rsidR="00374690" w:rsidRPr="00511858">
        <w:rPr>
          <w:b/>
          <w:sz w:val="36"/>
          <w:szCs w:val="36"/>
        </w:rPr>
        <w:t xml:space="preserve"> «Профессия учитель»</w:t>
      </w:r>
      <w:r w:rsidR="00311AA4">
        <w:rPr>
          <w:b/>
          <w:sz w:val="36"/>
          <w:szCs w:val="36"/>
        </w:rPr>
        <w:t>.</w:t>
      </w:r>
    </w:p>
    <w:p w:rsidR="00311AA4" w:rsidRPr="00511858" w:rsidRDefault="00311AA4" w:rsidP="00311AA4">
      <w:pPr>
        <w:rPr>
          <w:b/>
          <w:sz w:val="36"/>
          <w:szCs w:val="36"/>
        </w:rPr>
      </w:pPr>
    </w:p>
    <w:p w:rsidR="000E24B4" w:rsidRDefault="000E24B4" w:rsidP="00311AA4">
      <w:pPr>
        <w:rPr>
          <w:b/>
          <w:sz w:val="36"/>
          <w:szCs w:val="36"/>
        </w:rPr>
      </w:pPr>
      <w:r w:rsidRPr="00511858">
        <w:rPr>
          <w:b/>
          <w:sz w:val="36"/>
          <w:szCs w:val="36"/>
        </w:rPr>
        <w:t>Дарья Ревякина «Наши милые учителя»</w:t>
      </w:r>
    </w:p>
    <w:p w:rsidR="00311AA4" w:rsidRPr="00511858" w:rsidRDefault="00311AA4" w:rsidP="00311AA4">
      <w:pPr>
        <w:rPr>
          <w:sz w:val="36"/>
          <w:szCs w:val="36"/>
        </w:rPr>
      </w:pPr>
    </w:p>
    <w:p w:rsidR="00215D07" w:rsidRPr="00311AA4" w:rsidRDefault="00215D07" w:rsidP="002D4939">
      <w:pPr>
        <w:rPr>
          <w:b/>
          <w:sz w:val="36"/>
          <w:szCs w:val="36"/>
          <w:u w:val="single"/>
        </w:rPr>
      </w:pPr>
      <w:r w:rsidRPr="00311AA4">
        <w:rPr>
          <w:b/>
          <w:sz w:val="36"/>
          <w:szCs w:val="36"/>
          <w:u w:val="single"/>
        </w:rPr>
        <w:t xml:space="preserve">Эпизод </w:t>
      </w:r>
      <w:r w:rsidRPr="00311AA4">
        <w:rPr>
          <w:b/>
          <w:sz w:val="36"/>
          <w:szCs w:val="36"/>
          <w:u w:val="single"/>
          <w:lang w:val="en-US"/>
        </w:rPr>
        <w:t>VI</w:t>
      </w:r>
      <w:r w:rsidRPr="00311AA4">
        <w:rPr>
          <w:b/>
          <w:sz w:val="36"/>
          <w:szCs w:val="36"/>
          <w:u w:val="single"/>
        </w:rPr>
        <w:t>. «Сельская учительница».</w:t>
      </w:r>
    </w:p>
    <w:p w:rsidR="00215D07" w:rsidRPr="00511858" w:rsidRDefault="00215D07" w:rsidP="002D4939">
      <w:pPr>
        <w:rPr>
          <w:b/>
          <w:sz w:val="36"/>
          <w:szCs w:val="36"/>
        </w:rPr>
      </w:pPr>
      <w:r w:rsidRPr="00511858">
        <w:rPr>
          <w:b/>
          <w:sz w:val="36"/>
          <w:szCs w:val="36"/>
        </w:rPr>
        <w:t>Экран. Фрагмент фильма «Сельская учительница», Забайкальские узоры с песней «Огонек в окне»</w:t>
      </w:r>
      <w:r w:rsidR="00311AA4">
        <w:rPr>
          <w:b/>
          <w:sz w:val="36"/>
          <w:szCs w:val="36"/>
        </w:rPr>
        <w:t>.</w:t>
      </w:r>
    </w:p>
    <w:p w:rsidR="009C1C11" w:rsidRDefault="00215D07" w:rsidP="00311AA4">
      <w:pPr>
        <w:ind w:left="360"/>
        <w:jc w:val="both"/>
        <w:rPr>
          <w:b/>
          <w:sz w:val="36"/>
          <w:szCs w:val="36"/>
        </w:rPr>
      </w:pPr>
      <w:r w:rsidRPr="00511858">
        <w:rPr>
          <w:sz w:val="36"/>
          <w:szCs w:val="36"/>
        </w:rPr>
        <w:t xml:space="preserve">Ведущая приглашает на сцену </w:t>
      </w:r>
      <w:proofErr w:type="spellStart"/>
      <w:r w:rsidRPr="00311AA4">
        <w:rPr>
          <w:b/>
          <w:sz w:val="36"/>
          <w:szCs w:val="36"/>
        </w:rPr>
        <w:t>Жарихину</w:t>
      </w:r>
      <w:proofErr w:type="spellEnd"/>
      <w:r w:rsidR="00D9194E">
        <w:rPr>
          <w:b/>
          <w:sz w:val="36"/>
          <w:szCs w:val="36"/>
        </w:rPr>
        <w:t xml:space="preserve"> Викторию Ивановну заслуженного учителя России, сельская учительница, наделенная многими талантами.</w:t>
      </w:r>
      <w:r w:rsidRPr="00311AA4">
        <w:rPr>
          <w:b/>
          <w:sz w:val="36"/>
          <w:szCs w:val="36"/>
        </w:rPr>
        <w:t xml:space="preserve"> </w:t>
      </w:r>
      <w:r w:rsidRPr="00511858">
        <w:rPr>
          <w:sz w:val="36"/>
          <w:szCs w:val="36"/>
        </w:rPr>
        <w:t xml:space="preserve">Многодетная мать, 1941 года рождения, родила и вырастила семерых детей. </w:t>
      </w:r>
      <w:r w:rsidR="00D9194E">
        <w:rPr>
          <w:sz w:val="36"/>
          <w:szCs w:val="36"/>
        </w:rPr>
        <w:t>Это у</w:t>
      </w:r>
      <w:r w:rsidRPr="00511858">
        <w:rPr>
          <w:sz w:val="36"/>
          <w:szCs w:val="36"/>
        </w:rPr>
        <w:t>никальная семья в Забайкальском крае.</w:t>
      </w:r>
      <w:r w:rsidR="00D9194E">
        <w:rPr>
          <w:sz w:val="36"/>
          <w:szCs w:val="36"/>
        </w:rPr>
        <w:t xml:space="preserve"> Все дети получили образование, нашли применение и в образовании и в бизнесе и в законодательной власти и конечно в культуре. Все дети музыкальные, поющие. Виктория Ивановна неугомонный человек, любит лес и природу, всю свою жизнь посвятила экологическому просвещению и воспитанию детей. И в </w:t>
      </w:r>
      <w:proofErr w:type="spellStart"/>
      <w:r w:rsidR="00D9194E">
        <w:rPr>
          <w:sz w:val="36"/>
          <w:szCs w:val="36"/>
        </w:rPr>
        <w:lastRenderedPageBreak/>
        <w:t>Балейском</w:t>
      </w:r>
      <w:proofErr w:type="spellEnd"/>
      <w:r w:rsidR="00D9194E">
        <w:rPr>
          <w:sz w:val="36"/>
          <w:szCs w:val="36"/>
        </w:rPr>
        <w:t xml:space="preserve"> районе, где семья прожила много лет и в </w:t>
      </w:r>
      <w:proofErr w:type="spellStart"/>
      <w:r w:rsidR="00D9194E">
        <w:rPr>
          <w:sz w:val="36"/>
          <w:szCs w:val="36"/>
        </w:rPr>
        <w:t>Красночикойском</w:t>
      </w:r>
      <w:proofErr w:type="spellEnd"/>
      <w:r w:rsidR="00D9194E">
        <w:rPr>
          <w:sz w:val="36"/>
          <w:szCs w:val="36"/>
        </w:rPr>
        <w:t xml:space="preserve">, где </w:t>
      </w:r>
      <w:proofErr w:type="spellStart"/>
      <w:r w:rsidR="00D9194E">
        <w:rPr>
          <w:sz w:val="36"/>
          <w:szCs w:val="36"/>
        </w:rPr>
        <w:t>Жарихины</w:t>
      </w:r>
      <w:proofErr w:type="spellEnd"/>
      <w:r w:rsidR="00D9194E">
        <w:rPr>
          <w:sz w:val="36"/>
          <w:szCs w:val="36"/>
        </w:rPr>
        <w:t xml:space="preserve"> тоже пустили свои корни, В.И. создает питомники, где собрана уникальная коллекция растений забайкальской тайги.</w:t>
      </w:r>
      <w:r w:rsidR="00FF23BA">
        <w:rPr>
          <w:sz w:val="36"/>
          <w:szCs w:val="36"/>
        </w:rPr>
        <w:t xml:space="preserve"> </w:t>
      </w:r>
      <w:proofErr w:type="spellStart"/>
      <w:r w:rsidR="00FF23BA">
        <w:rPr>
          <w:sz w:val="36"/>
          <w:szCs w:val="36"/>
        </w:rPr>
        <w:t>Страсный</w:t>
      </w:r>
      <w:proofErr w:type="spellEnd"/>
      <w:r w:rsidR="00FF23BA">
        <w:rPr>
          <w:sz w:val="36"/>
          <w:szCs w:val="36"/>
        </w:rPr>
        <w:t xml:space="preserve"> любитель кроссвордов, неугомонный общественный деятель, любящая и заботливая мама. ? о чем Вы сожалеете </w:t>
      </w:r>
      <w:proofErr w:type="gramStart"/>
      <w:r w:rsidR="00FF23BA">
        <w:rPr>
          <w:sz w:val="36"/>
          <w:szCs w:val="36"/>
        </w:rPr>
        <w:t>по</w:t>
      </w:r>
      <w:proofErr w:type="gramEnd"/>
      <w:r w:rsidR="00FF23BA">
        <w:rPr>
          <w:sz w:val="36"/>
          <w:szCs w:val="36"/>
        </w:rPr>
        <w:t xml:space="preserve"> </w:t>
      </w:r>
      <w:proofErr w:type="gramStart"/>
      <w:r w:rsidR="00FF23BA">
        <w:rPr>
          <w:sz w:val="36"/>
          <w:szCs w:val="36"/>
        </w:rPr>
        <w:t>прошествии</w:t>
      </w:r>
      <w:proofErr w:type="gramEnd"/>
      <w:r w:rsidR="00FF23BA">
        <w:rPr>
          <w:sz w:val="36"/>
          <w:szCs w:val="36"/>
        </w:rPr>
        <w:t xml:space="preserve"> лет, или о чем то мечтаете?</w:t>
      </w:r>
      <w:r w:rsidR="00D9194E">
        <w:rPr>
          <w:sz w:val="36"/>
          <w:szCs w:val="36"/>
        </w:rPr>
        <w:t xml:space="preserve"> </w:t>
      </w:r>
      <w:r w:rsidRPr="00511858">
        <w:rPr>
          <w:sz w:val="36"/>
          <w:szCs w:val="36"/>
        </w:rPr>
        <w:t xml:space="preserve"> </w:t>
      </w:r>
      <w:r w:rsidR="00FF23BA">
        <w:rPr>
          <w:sz w:val="36"/>
          <w:szCs w:val="36"/>
        </w:rPr>
        <w:t>Вас</w:t>
      </w:r>
      <w:proofErr w:type="gramStart"/>
      <w:r w:rsidR="00FF23BA">
        <w:rPr>
          <w:sz w:val="36"/>
          <w:szCs w:val="36"/>
        </w:rPr>
        <w:t xml:space="preserve"> </w:t>
      </w:r>
      <w:r w:rsidR="002D4939" w:rsidRPr="00511858">
        <w:rPr>
          <w:sz w:val="36"/>
          <w:szCs w:val="36"/>
        </w:rPr>
        <w:t>П</w:t>
      </w:r>
      <w:proofErr w:type="gramEnd"/>
      <w:r w:rsidR="002D4939" w:rsidRPr="00511858">
        <w:rPr>
          <w:sz w:val="36"/>
          <w:szCs w:val="36"/>
        </w:rPr>
        <w:t>оздравляет</w:t>
      </w:r>
      <w:r w:rsidRPr="00511858">
        <w:rPr>
          <w:sz w:val="36"/>
          <w:szCs w:val="36"/>
        </w:rPr>
        <w:t xml:space="preserve"> </w:t>
      </w:r>
      <w:r w:rsidR="00374690" w:rsidRPr="00511858">
        <w:rPr>
          <w:sz w:val="36"/>
          <w:szCs w:val="36"/>
        </w:rPr>
        <w:t xml:space="preserve">и вручает </w:t>
      </w:r>
      <w:r w:rsidR="00374690" w:rsidRPr="00511858">
        <w:rPr>
          <w:b/>
          <w:sz w:val="36"/>
          <w:szCs w:val="36"/>
        </w:rPr>
        <w:t xml:space="preserve">подарок </w:t>
      </w:r>
      <w:proofErr w:type="spellStart"/>
      <w:r w:rsidR="00374690" w:rsidRPr="00511858">
        <w:rPr>
          <w:b/>
          <w:sz w:val="36"/>
          <w:szCs w:val="36"/>
        </w:rPr>
        <w:t>Колотилина</w:t>
      </w:r>
      <w:proofErr w:type="spellEnd"/>
      <w:r w:rsidR="00374690" w:rsidRPr="00511858">
        <w:rPr>
          <w:b/>
          <w:sz w:val="36"/>
          <w:szCs w:val="36"/>
        </w:rPr>
        <w:t xml:space="preserve"> Н.В.</w:t>
      </w:r>
    </w:p>
    <w:p w:rsidR="00511858" w:rsidRPr="00311AA4" w:rsidRDefault="00511858" w:rsidP="00311AA4">
      <w:pPr>
        <w:jc w:val="both"/>
        <w:rPr>
          <w:sz w:val="36"/>
        </w:rPr>
      </w:pPr>
      <w:proofErr w:type="spellStart"/>
      <w:r w:rsidRPr="00311AA4">
        <w:rPr>
          <w:b/>
          <w:sz w:val="36"/>
        </w:rPr>
        <w:t>Жарихина</w:t>
      </w:r>
      <w:proofErr w:type="spellEnd"/>
      <w:r w:rsidRPr="00311AA4">
        <w:rPr>
          <w:b/>
          <w:sz w:val="36"/>
        </w:rPr>
        <w:t xml:space="preserve"> Виктория Ивановна</w:t>
      </w:r>
      <w:r w:rsidRPr="00311AA4">
        <w:rPr>
          <w:sz w:val="36"/>
        </w:rPr>
        <w:t xml:space="preserve"> (р. 26.09.1941) г. Усолье-Сибирское, </w:t>
      </w:r>
      <w:proofErr w:type="spellStart"/>
      <w:r w:rsidRPr="00311AA4">
        <w:rPr>
          <w:sz w:val="36"/>
        </w:rPr>
        <w:t>засл</w:t>
      </w:r>
      <w:proofErr w:type="spellEnd"/>
      <w:r w:rsidRPr="00311AA4">
        <w:rPr>
          <w:sz w:val="36"/>
        </w:rPr>
        <w:t xml:space="preserve">. учитель школы РФ (1993 г.). После окончания ЧГПИ (1963) работала учителем химии в </w:t>
      </w:r>
      <w:proofErr w:type="spellStart"/>
      <w:r w:rsidRPr="00311AA4">
        <w:rPr>
          <w:sz w:val="36"/>
        </w:rPr>
        <w:t>Красночикойской</w:t>
      </w:r>
      <w:proofErr w:type="spellEnd"/>
      <w:r w:rsidRPr="00311AA4">
        <w:rPr>
          <w:sz w:val="36"/>
        </w:rPr>
        <w:t xml:space="preserve"> СОШ, затем в </w:t>
      </w:r>
      <w:proofErr w:type="spellStart"/>
      <w:r w:rsidRPr="00311AA4">
        <w:rPr>
          <w:sz w:val="36"/>
        </w:rPr>
        <w:t>Ундино-Посельской</w:t>
      </w:r>
      <w:proofErr w:type="spellEnd"/>
      <w:r w:rsidRPr="00311AA4">
        <w:rPr>
          <w:sz w:val="36"/>
        </w:rPr>
        <w:t xml:space="preserve"> СОШ </w:t>
      </w:r>
      <w:proofErr w:type="spellStart"/>
      <w:r w:rsidRPr="00311AA4">
        <w:rPr>
          <w:sz w:val="36"/>
        </w:rPr>
        <w:t>Балейского</w:t>
      </w:r>
      <w:proofErr w:type="spellEnd"/>
      <w:r w:rsidRPr="00311AA4">
        <w:rPr>
          <w:sz w:val="36"/>
        </w:rPr>
        <w:t xml:space="preserve"> района. С 1987 г. зам. директора по опытно-экспериментальной работе в </w:t>
      </w:r>
      <w:proofErr w:type="spellStart"/>
      <w:r w:rsidRPr="00311AA4">
        <w:rPr>
          <w:sz w:val="36"/>
        </w:rPr>
        <w:t>Ундино-Посельской</w:t>
      </w:r>
      <w:proofErr w:type="spellEnd"/>
      <w:r w:rsidRPr="00311AA4">
        <w:rPr>
          <w:sz w:val="36"/>
        </w:rPr>
        <w:t xml:space="preserve"> СОШ </w:t>
      </w:r>
      <w:proofErr w:type="spellStart"/>
      <w:r w:rsidRPr="00311AA4">
        <w:rPr>
          <w:sz w:val="36"/>
        </w:rPr>
        <w:t>Балейского</w:t>
      </w:r>
      <w:proofErr w:type="spellEnd"/>
      <w:r w:rsidRPr="00311AA4">
        <w:rPr>
          <w:sz w:val="36"/>
        </w:rPr>
        <w:t xml:space="preserve"> района. Организатор школьного заказника в </w:t>
      </w:r>
      <w:proofErr w:type="spellStart"/>
      <w:r w:rsidRPr="00311AA4">
        <w:rPr>
          <w:sz w:val="36"/>
        </w:rPr>
        <w:t>Кацикентской</w:t>
      </w:r>
      <w:proofErr w:type="spellEnd"/>
      <w:r w:rsidRPr="00311AA4">
        <w:rPr>
          <w:sz w:val="36"/>
        </w:rPr>
        <w:t xml:space="preserve"> пади. </w:t>
      </w:r>
      <w:proofErr w:type="gramStart"/>
      <w:r w:rsidRPr="00311AA4">
        <w:rPr>
          <w:sz w:val="36"/>
        </w:rPr>
        <w:t>Награждена</w:t>
      </w:r>
      <w:proofErr w:type="gramEnd"/>
      <w:r w:rsidRPr="00311AA4">
        <w:rPr>
          <w:sz w:val="36"/>
        </w:rPr>
        <w:t xml:space="preserve"> медалью, знаком «За творческий педагогический труд» (1974 г.).</w:t>
      </w:r>
    </w:p>
    <w:p w:rsidR="00511858" w:rsidRPr="00511858" w:rsidRDefault="00511858" w:rsidP="00374690">
      <w:pPr>
        <w:ind w:left="360"/>
        <w:rPr>
          <w:b/>
          <w:sz w:val="36"/>
          <w:szCs w:val="36"/>
        </w:rPr>
      </w:pPr>
    </w:p>
    <w:p w:rsidR="00374690" w:rsidRPr="00511858" w:rsidRDefault="00374690" w:rsidP="00374690">
      <w:pPr>
        <w:ind w:left="360"/>
        <w:rPr>
          <w:b/>
          <w:sz w:val="36"/>
          <w:szCs w:val="36"/>
        </w:rPr>
      </w:pPr>
      <w:r w:rsidRPr="00511858">
        <w:rPr>
          <w:b/>
          <w:sz w:val="36"/>
          <w:szCs w:val="36"/>
        </w:rPr>
        <w:t>Музыкальный подарок  от театра  «Глубинка сибирская»</w:t>
      </w:r>
    </w:p>
    <w:p w:rsidR="00374690" w:rsidRDefault="00374690" w:rsidP="00374690">
      <w:pPr>
        <w:ind w:left="360"/>
        <w:rPr>
          <w:sz w:val="36"/>
          <w:szCs w:val="36"/>
        </w:rPr>
      </w:pPr>
      <w:r w:rsidRPr="00511858">
        <w:rPr>
          <w:sz w:val="36"/>
          <w:szCs w:val="36"/>
        </w:rPr>
        <w:t xml:space="preserve">На сцену приглашается </w:t>
      </w:r>
      <w:r w:rsidRPr="00511858">
        <w:rPr>
          <w:b/>
          <w:sz w:val="36"/>
          <w:szCs w:val="36"/>
        </w:rPr>
        <w:t>Корнет Тамара Ивановна</w:t>
      </w:r>
      <w:r w:rsidRPr="00511858">
        <w:rPr>
          <w:sz w:val="36"/>
          <w:szCs w:val="36"/>
        </w:rPr>
        <w:t xml:space="preserve"> </w:t>
      </w:r>
      <w:proofErr w:type="gramStart"/>
      <w:r w:rsidRPr="00511858">
        <w:rPr>
          <w:sz w:val="36"/>
          <w:szCs w:val="36"/>
        </w:rPr>
        <w:t>–у</w:t>
      </w:r>
      <w:proofErr w:type="gramEnd"/>
      <w:r w:rsidRPr="00511858">
        <w:rPr>
          <w:sz w:val="36"/>
          <w:szCs w:val="36"/>
        </w:rPr>
        <w:t xml:space="preserve">читель, директор зав. </w:t>
      </w:r>
      <w:r w:rsidR="00311AA4">
        <w:rPr>
          <w:sz w:val="36"/>
          <w:szCs w:val="36"/>
        </w:rPr>
        <w:t>р</w:t>
      </w:r>
      <w:r w:rsidRPr="00511858">
        <w:rPr>
          <w:sz w:val="36"/>
          <w:szCs w:val="36"/>
        </w:rPr>
        <w:t xml:space="preserve">айоно, депутат и общественный деятель из города </w:t>
      </w:r>
      <w:proofErr w:type="spellStart"/>
      <w:r w:rsidRPr="00511858">
        <w:rPr>
          <w:sz w:val="36"/>
          <w:szCs w:val="36"/>
        </w:rPr>
        <w:t>Краснокаменск</w:t>
      </w:r>
      <w:proofErr w:type="spellEnd"/>
      <w:r w:rsidRPr="00511858">
        <w:rPr>
          <w:sz w:val="36"/>
          <w:szCs w:val="36"/>
        </w:rPr>
        <w:t>.</w:t>
      </w:r>
    </w:p>
    <w:p w:rsidR="00311AA4" w:rsidRPr="00511858" w:rsidRDefault="00311AA4" w:rsidP="00374690">
      <w:pPr>
        <w:ind w:left="360"/>
        <w:rPr>
          <w:sz w:val="36"/>
          <w:szCs w:val="36"/>
        </w:rPr>
      </w:pPr>
    </w:p>
    <w:p w:rsidR="00F56723" w:rsidRPr="00511858" w:rsidRDefault="00F56723" w:rsidP="002D4939">
      <w:pPr>
        <w:rPr>
          <w:b/>
          <w:sz w:val="36"/>
          <w:szCs w:val="36"/>
        </w:rPr>
      </w:pPr>
      <w:r w:rsidRPr="00511858">
        <w:rPr>
          <w:b/>
          <w:sz w:val="36"/>
          <w:szCs w:val="36"/>
        </w:rPr>
        <w:t>Музыкальный подарок от театра</w:t>
      </w:r>
      <w:r w:rsidR="00F54129" w:rsidRPr="00511858">
        <w:rPr>
          <w:b/>
          <w:sz w:val="36"/>
          <w:szCs w:val="36"/>
        </w:rPr>
        <w:t xml:space="preserve"> Сергей Новосело</w:t>
      </w:r>
      <w:proofErr w:type="gramStart"/>
      <w:r w:rsidR="00F54129" w:rsidRPr="00511858">
        <w:rPr>
          <w:b/>
          <w:sz w:val="36"/>
          <w:szCs w:val="36"/>
        </w:rPr>
        <w:t>в-</w:t>
      </w:r>
      <w:proofErr w:type="gramEnd"/>
      <w:r w:rsidR="00F54129" w:rsidRPr="00511858">
        <w:rPr>
          <w:b/>
          <w:sz w:val="36"/>
          <w:szCs w:val="36"/>
        </w:rPr>
        <w:t xml:space="preserve"> солиста театра</w:t>
      </w:r>
    </w:p>
    <w:p w:rsidR="00C27BCA" w:rsidRDefault="007452A2" w:rsidP="00704C82">
      <w:pPr>
        <w:jc w:val="both"/>
        <w:rPr>
          <w:sz w:val="36"/>
          <w:szCs w:val="36"/>
        </w:rPr>
      </w:pPr>
      <w:r w:rsidRPr="00511858">
        <w:rPr>
          <w:sz w:val="36"/>
          <w:szCs w:val="36"/>
        </w:rPr>
        <w:lastRenderedPageBreak/>
        <w:t xml:space="preserve">Ведущая объявляет церемонию награждения победителей конкурса «Лучшая школа». И приглашает на сцену </w:t>
      </w:r>
      <w:r w:rsidR="00F54129" w:rsidRPr="00511858">
        <w:rPr>
          <w:b/>
          <w:sz w:val="36"/>
          <w:szCs w:val="36"/>
        </w:rPr>
        <w:t>Сажина Александра Анатольевича</w:t>
      </w:r>
      <w:r w:rsidR="008364BA" w:rsidRPr="00511858">
        <w:rPr>
          <w:b/>
          <w:sz w:val="36"/>
          <w:szCs w:val="36"/>
        </w:rPr>
        <w:t xml:space="preserve"> </w:t>
      </w:r>
      <w:r w:rsidR="008364BA" w:rsidRPr="00311AA4">
        <w:rPr>
          <w:sz w:val="36"/>
          <w:szCs w:val="36"/>
        </w:rPr>
        <w:t xml:space="preserve">отличника народного образования, </w:t>
      </w:r>
      <w:proofErr w:type="spellStart"/>
      <w:r w:rsidR="008364BA" w:rsidRPr="00311AA4">
        <w:rPr>
          <w:sz w:val="36"/>
          <w:szCs w:val="36"/>
        </w:rPr>
        <w:t>засл</w:t>
      </w:r>
      <w:proofErr w:type="spellEnd"/>
      <w:r w:rsidR="008364BA" w:rsidRPr="00311AA4">
        <w:rPr>
          <w:sz w:val="36"/>
          <w:szCs w:val="36"/>
        </w:rPr>
        <w:t xml:space="preserve">. </w:t>
      </w:r>
      <w:r w:rsidR="00311AA4">
        <w:rPr>
          <w:sz w:val="36"/>
          <w:szCs w:val="36"/>
        </w:rPr>
        <w:t>р</w:t>
      </w:r>
      <w:r w:rsidR="008364BA" w:rsidRPr="00311AA4">
        <w:rPr>
          <w:sz w:val="36"/>
          <w:szCs w:val="36"/>
        </w:rPr>
        <w:t>аб</w:t>
      </w:r>
      <w:proofErr w:type="gramStart"/>
      <w:r w:rsidR="008364BA" w:rsidRPr="00311AA4">
        <w:rPr>
          <w:sz w:val="36"/>
          <w:szCs w:val="36"/>
        </w:rPr>
        <w:t>.</w:t>
      </w:r>
      <w:proofErr w:type="gramEnd"/>
      <w:r w:rsidR="008364BA" w:rsidRPr="00311AA4">
        <w:rPr>
          <w:sz w:val="36"/>
          <w:szCs w:val="36"/>
        </w:rPr>
        <w:t xml:space="preserve"> </w:t>
      </w:r>
      <w:proofErr w:type="gramStart"/>
      <w:r w:rsidR="00311AA4">
        <w:rPr>
          <w:sz w:val="36"/>
          <w:szCs w:val="36"/>
        </w:rPr>
        <w:t>о</w:t>
      </w:r>
      <w:proofErr w:type="gramEnd"/>
      <w:r w:rsidR="008364BA" w:rsidRPr="00311AA4">
        <w:rPr>
          <w:sz w:val="36"/>
          <w:szCs w:val="36"/>
        </w:rPr>
        <w:t>бразования Читинской области</w:t>
      </w:r>
      <w:r w:rsidR="00F54129" w:rsidRPr="00511858">
        <w:rPr>
          <w:sz w:val="36"/>
          <w:szCs w:val="36"/>
        </w:rPr>
        <w:t xml:space="preserve"> </w:t>
      </w:r>
      <w:r w:rsidR="00F56723" w:rsidRPr="00511858">
        <w:rPr>
          <w:sz w:val="36"/>
          <w:szCs w:val="36"/>
        </w:rPr>
        <w:t>члена Попечительского Совета</w:t>
      </w:r>
      <w:r w:rsidR="00F54129" w:rsidRPr="00511858">
        <w:rPr>
          <w:sz w:val="36"/>
          <w:szCs w:val="36"/>
        </w:rPr>
        <w:t xml:space="preserve">, председателя ревизионной </w:t>
      </w:r>
      <w:r w:rsidR="00C27BCA" w:rsidRPr="00511858">
        <w:rPr>
          <w:sz w:val="36"/>
          <w:szCs w:val="36"/>
        </w:rPr>
        <w:t xml:space="preserve"> комиссии</w:t>
      </w:r>
      <w:r w:rsidR="008364BA" w:rsidRPr="00511858">
        <w:rPr>
          <w:sz w:val="36"/>
          <w:szCs w:val="36"/>
        </w:rPr>
        <w:t>, член экспертной комиссии по определению победителей конкурса на лучшую подготовку школ к новому учебному году.</w:t>
      </w:r>
    </w:p>
    <w:p w:rsidR="00FF23BA" w:rsidRDefault="00FF23BA" w:rsidP="00704C82">
      <w:pPr>
        <w:jc w:val="both"/>
        <w:rPr>
          <w:sz w:val="36"/>
          <w:szCs w:val="36"/>
        </w:rPr>
      </w:pPr>
      <w:r>
        <w:rPr>
          <w:sz w:val="36"/>
          <w:szCs w:val="36"/>
        </w:rPr>
        <w:t xml:space="preserve">Сертификаты вручают: </w:t>
      </w:r>
      <w:proofErr w:type="spellStart"/>
      <w:r>
        <w:rPr>
          <w:sz w:val="36"/>
          <w:szCs w:val="36"/>
        </w:rPr>
        <w:t>Енин</w:t>
      </w:r>
      <w:proofErr w:type="spellEnd"/>
      <w:r>
        <w:rPr>
          <w:sz w:val="36"/>
          <w:szCs w:val="36"/>
        </w:rPr>
        <w:t xml:space="preserve"> Владимир Компания </w:t>
      </w:r>
      <w:proofErr w:type="spellStart"/>
      <w:r>
        <w:rPr>
          <w:sz w:val="36"/>
          <w:szCs w:val="36"/>
        </w:rPr>
        <w:t>Алюком</w:t>
      </w:r>
      <w:proofErr w:type="spellEnd"/>
      <w:r>
        <w:rPr>
          <w:sz w:val="36"/>
          <w:szCs w:val="36"/>
        </w:rPr>
        <w:t xml:space="preserve"> (сертификат на окно СОШ №9 г. Чита)</w:t>
      </w:r>
    </w:p>
    <w:p w:rsidR="00FF23BA" w:rsidRDefault="00FF23BA" w:rsidP="00704C82">
      <w:pPr>
        <w:jc w:val="both"/>
        <w:rPr>
          <w:sz w:val="36"/>
          <w:szCs w:val="36"/>
        </w:rPr>
      </w:pPr>
      <w:r>
        <w:rPr>
          <w:sz w:val="36"/>
          <w:szCs w:val="36"/>
        </w:rPr>
        <w:t xml:space="preserve">Лескова Наталья Васильевна </w:t>
      </w:r>
      <w:proofErr w:type="gramStart"/>
      <w:r>
        <w:rPr>
          <w:sz w:val="36"/>
          <w:szCs w:val="36"/>
        </w:rPr>
        <w:t xml:space="preserve">( </w:t>
      </w:r>
      <w:proofErr w:type="gramEnd"/>
      <w:r>
        <w:rPr>
          <w:sz w:val="36"/>
          <w:szCs w:val="36"/>
        </w:rPr>
        <w:t xml:space="preserve">премия 15 тыс. СОШ №1 </w:t>
      </w:r>
      <w:proofErr w:type="spellStart"/>
      <w:r>
        <w:rPr>
          <w:sz w:val="36"/>
          <w:szCs w:val="36"/>
        </w:rPr>
        <w:t>Граснокаменск</w:t>
      </w:r>
      <w:proofErr w:type="spellEnd"/>
      <w:r>
        <w:rPr>
          <w:sz w:val="36"/>
          <w:szCs w:val="36"/>
        </w:rPr>
        <w:t>)</w:t>
      </w:r>
      <w:r w:rsidR="00A711CF">
        <w:rPr>
          <w:sz w:val="36"/>
          <w:szCs w:val="36"/>
        </w:rPr>
        <w:t xml:space="preserve"> и футбольные мячи от общероссийского народного фронта__________________________________</w:t>
      </w:r>
    </w:p>
    <w:p w:rsidR="00FF23BA" w:rsidRDefault="00A711CF" w:rsidP="00704C82">
      <w:pPr>
        <w:jc w:val="both"/>
        <w:rPr>
          <w:sz w:val="36"/>
          <w:szCs w:val="36"/>
        </w:rPr>
      </w:pPr>
      <w:r>
        <w:rPr>
          <w:sz w:val="36"/>
          <w:szCs w:val="36"/>
        </w:rPr>
        <w:t xml:space="preserve">Окунева Нина Ивановна (премия 10 тыс. руб. СОШ Верхний </w:t>
      </w:r>
      <w:proofErr w:type="spellStart"/>
      <w:r>
        <w:rPr>
          <w:sz w:val="36"/>
          <w:szCs w:val="36"/>
        </w:rPr>
        <w:t>Тарбальджей</w:t>
      </w:r>
      <w:proofErr w:type="spellEnd"/>
      <w:r>
        <w:rPr>
          <w:sz w:val="36"/>
          <w:szCs w:val="36"/>
        </w:rPr>
        <w:t xml:space="preserve"> Красночикойского района)</w:t>
      </w:r>
    </w:p>
    <w:p w:rsidR="00A711CF" w:rsidRDefault="00A711CF" w:rsidP="00704C82">
      <w:pPr>
        <w:jc w:val="both"/>
        <w:rPr>
          <w:sz w:val="36"/>
          <w:szCs w:val="36"/>
        </w:rPr>
      </w:pPr>
      <w:r>
        <w:rPr>
          <w:sz w:val="36"/>
          <w:szCs w:val="36"/>
        </w:rPr>
        <w:t>Сыроватка Галина Петровна (премия СОШ № 47 города Читы 50000 рублей)</w:t>
      </w:r>
    </w:p>
    <w:p w:rsidR="00A711CF" w:rsidRPr="00511858" w:rsidRDefault="00A711CF" w:rsidP="00704C82">
      <w:pPr>
        <w:jc w:val="both"/>
        <w:rPr>
          <w:sz w:val="36"/>
          <w:szCs w:val="36"/>
        </w:rPr>
      </w:pPr>
      <w:r>
        <w:rPr>
          <w:sz w:val="36"/>
          <w:szCs w:val="36"/>
        </w:rPr>
        <w:t xml:space="preserve">Вас поздравляет Сыроватка Николай Васильевич </w:t>
      </w:r>
    </w:p>
    <w:p w:rsidR="00B11992" w:rsidRPr="00704C82" w:rsidRDefault="00C27BCA" w:rsidP="00704C82">
      <w:pPr>
        <w:jc w:val="both"/>
        <w:rPr>
          <w:b/>
          <w:sz w:val="36"/>
          <w:szCs w:val="36"/>
        </w:rPr>
      </w:pPr>
      <w:bookmarkStart w:id="0" w:name="_GoBack"/>
      <w:bookmarkEnd w:id="0"/>
      <w:r w:rsidRPr="00511858">
        <w:rPr>
          <w:b/>
          <w:sz w:val="36"/>
          <w:szCs w:val="36"/>
        </w:rPr>
        <w:t>Сцены из мюзикла «Дубровский»</w:t>
      </w:r>
      <w:r w:rsidR="00F54129" w:rsidRPr="00511858">
        <w:rPr>
          <w:b/>
          <w:sz w:val="36"/>
          <w:szCs w:val="36"/>
        </w:rPr>
        <w:t xml:space="preserve"> «Холодное сердце», «Ножички», «Кто придумал любовь» в исполнении Государственного театра национальных культур «Забайкальские узоры», художественный руководитель </w:t>
      </w:r>
      <w:r w:rsidR="00704C82">
        <w:rPr>
          <w:b/>
          <w:sz w:val="36"/>
          <w:szCs w:val="36"/>
        </w:rPr>
        <w:t>член Попечительского Совета</w:t>
      </w:r>
      <w:r w:rsidR="00F54129" w:rsidRPr="00511858">
        <w:rPr>
          <w:b/>
          <w:sz w:val="36"/>
          <w:szCs w:val="36"/>
        </w:rPr>
        <w:t>, заслуженный артист России, Лаур</w:t>
      </w:r>
      <w:r w:rsidR="00704C82">
        <w:rPr>
          <w:b/>
          <w:sz w:val="36"/>
          <w:szCs w:val="36"/>
        </w:rPr>
        <w:t>еат Премии Правительства России</w:t>
      </w:r>
      <w:r w:rsidR="00F54129" w:rsidRPr="00511858">
        <w:rPr>
          <w:b/>
          <w:sz w:val="36"/>
          <w:szCs w:val="36"/>
        </w:rPr>
        <w:t>, председатель Ассамбле</w:t>
      </w:r>
      <w:r w:rsidR="00704C82">
        <w:rPr>
          <w:b/>
          <w:sz w:val="36"/>
          <w:szCs w:val="36"/>
        </w:rPr>
        <w:t xml:space="preserve">и народов Забайкальского края Н.В. </w:t>
      </w:r>
      <w:r w:rsidR="00F54129" w:rsidRPr="00511858">
        <w:rPr>
          <w:b/>
          <w:sz w:val="36"/>
          <w:szCs w:val="36"/>
        </w:rPr>
        <w:t>Сыроватка</w:t>
      </w:r>
      <w:r w:rsidR="00704C82">
        <w:rPr>
          <w:b/>
          <w:sz w:val="36"/>
          <w:szCs w:val="36"/>
        </w:rPr>
        <w:t>.</w:t>
      </w:r>
    </w:p>
    <w:sectPr w:rsidR="00B11992" w:rsidRPr="00704C8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4B" w:rsidRDefault="00CC404B" w:rsidP="00DC05B2">
      <w:pPr>
        <w:spacing w:after="0" w:line="240" w:lineRule="auto"/>
      </w:pPr>
      <w:r>
        <w:separator/>
      </w:r>
    </w:p>
  </w:endnote>
  <w:endnote w:type="continuationSeparator" w:id="0">
    <w:p w:rsidR="00CC404B" w:rsidRDefault="00CC404B" w:rsidP="00DC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77127"/>
      <w:docPartObj>
        <w:docPartGallery w:val="Page Numbers (Bottom of Page)"/>
        <w:docPartUnique/>
      </w:docPartObj>
    </w:sdtPr>
    <w:sdtEndPr/>
    <w:sdtContent>
      <w:p w:rsidR="00DC05B2" w:rsidRDefault="00DC05B2">
        <w:pPr>
          <w:pStyle w:val="a5"/>
          <w:jc w:val="center"/>
        </w:pPr>
        <w:r>
          <w:fldChar w:fldCharType="begin"/>
        </w:r>
        <w:r>
          <w:instrText>PAGE   \* MERGEFORMAT</w:instrText>
        </w:r>
        <w:r>
          <w:fldChar w:fldCharType="separate"/>
        </w:r>
        <w:r w:rsidR="00A711CF">
          <w:rPr>
            <w:noProof/>
          </w:rPr>
          <w:t>1</w:t>
        </w:r>
        <w:r>
          <w:fldChar w:fldCharType="end"/>
        </w:r>
      </w:p>
    </w:sdtContent>
  </w:sdt>
  <w:p w:rsidR="00DC05B2" w:rsidRDefault="00DC05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4B" w:rsidRDefault="00CC404B" w:rsidP="00DC05B2">
      <w:pPr>
        <w:spacing w:after="0" w:line="240" w:lineRule="auto"/>
      </w:pPr>
      <w:r>
        <w:separator/>
      </w:r>
    </w:p>
  </w:footnote>
  <w:footnote w:type="continuationSeparator" w:id="0">
    <w:p w:rsidR="00CC404B" w:rsidRDefault="00CC404B" w:rsidP="00DC0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45636"/>
    <w:multiLevelType w:val="hybridMultilevel"/>
    <w:tmpl w:val="30C2F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F448F4"/>
    <w:multiLevelType w:val="hybridMultilevel"/>
    <w:tmpl w:val="DB700C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92"/>
    <w:rsid w:val="000E24B4"/>
    <w:rsid w:val="000F5AF1"/>
    <w:rsid w:val="00177FA0"/>
    <w:rsid w:val="00196756"/>
    <w:rsid w:val="001A486F"/>
    <w:rsid w:val="001C0C1B"/>
    <w:rsid w:val="002158F2"/>
    <w:rsid w:val="00215D07"/>
    <w:rsid w:val="002A6CF0"/>
    <w:rsid w:val="002C090B"/>
    <w:rsid w:val="002D4939"/>
    <w:rsid w:val="00311AA4"/>
    <w:rsid w:val="003300D3"/>
    <w:rsid w:val="00374690"/>
    <w:rsid w:val="00511858"/>
    <w:rsid w:val="005A44A9"/>
    <w:rsid w:val="006B36CF"/>
    <w:rsid w:val="00704C82"/>
    <w:rsid w:val="007452A2"/>
    <w:rsid w:val="008364BA"/>
    <w:rsid w:val="008C3A0E"/>
    <w:rsid w:val="008F44CA"/>
    <w:rsid w:val="009C1C11"/>
    <w:rsid w:val="00A358A6"/>
    <w:rsid w:val="00A36623"/>
    <w:rsid w:val="00A711CF"/>
    <w:rsid w:val="00AD44C1"/>
    <w:rsid w:val="00B11992"/>
    <w:rsid w:val="00B33A74"/>
    <w:rsid w:val="00C27BCA"/>
    <w:rsid w:val="00CC404B"/>
    <w:rsid w:val="00CE273F"/>
    <w:rsid w:val="00D9194E"/>
    <w:rsid w:val="00D96665"/>
    <w:rsid w:val="00DC05B2"/>
    <w:rsid w:val="00DD21B4"/>
    <w:rsid w:val="00EA4FFB"/>
    <w:rsid w:val="00EF01AE"/>
    <w:rsid w:val="00F04C04"/>
    <w:rsid w:val="00F110F7"/>
    <w:rsid w:val="00F54129"/>
    <w:rsid w:val="00F56723"/>
    <w:rsid w:val="00FC394D"/>
    <w:rsid w:val="00FF2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5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5B2"/>
  </w:style>
  <w:style w:type="paragraph" w:styleId="a5">
    <w:name w:val="footer"/>
    <w:basedOn w:val="a"/>
    <w:link w:val="a6"/>
    <w:uiPriority w:val="99"/>
    <w:unhideWhenUsed/>
    <w:rsid w:val="00DC05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5B2"/>
  </w:style>
  <w:style w:type="paragraph" w:styleId="a7">
    <w:name w:val="Balloon Text"/>
    <w:basedOn w:val="a"/>
    <w:link w:val="a8"/>
    <w:uiPriority w:val="99"/>
    <w:semiHidden/>
    <w:unhideWhenUsed/>
    <w:rsid w:val="005A44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44A9"/>
    <w:rPr>
      <w:rFonts w:ascii="Tahoma" w:hAnsi="Tahoma" w:cs="Tahoma"/>
      <w:sz w:val="16"/>
      <w:szCs w:val="16"/>
    </w:rPr>
  </w:style>
  <w:style w:type="paragraph" w:styleId="a9">
    <w:name w:val="List Paragraph"/>
    <w:basedOn w:val="a"/>
    <w:uiPriority w:val="34"/>
    <w:qFormat/>
    <w:rsid w:val="00374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5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5B2"/>
  </w:style>
  <w:style w:type="paragraph" w:styleId="a5">
    <w:name w:val="footer"/>
    <w:basedOn w:val="a"/>
    <w:link w:val="a6"/>
    <w:uiPriority w:val="99"/>
    <w:unhideWhenUsed/>
    <w:rsid w:val="00DC05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5B2"/>
  </w:style>
  <w:style w:type="paragraph" w:styleId="a7">
    <w:name w:val="Balloon Text"/>
    <w:basedOn w:val="a"/>
    <w:link w:val="a8"/>
    <w:uiPriority w:val="99"/>
    <w:semiHidden/>
    <w:unhideWhenUsed/>
    <w:rsid w:val="005A44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44A9"/>
    <w:rPr>
      <w:rFonts w:ascii="Tahoma" w:hAnsi="Tahoma" w:cs="Tahoma"/>
      <w:sz w:val="16"/>
      <w:szCs w:val="16"/>
    </w:rPr>
  </w:style>
  <w:style w:type="paragraph" w:styleId="a9">
    <w:name w:val="List Paragraph"/>
    <w:basedOn w:val="a"/>
    <w:uiPriority w:val="34"/>
    <w:qFormat/>
    <w:rsid w:val="0037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4683">
      <w:bodyDiv w:val="1"/>
      <w:marLeft w:val="0"/>
      <w:marRight w:val="0"/>
      <w:marTop w:val="0"/>
      <w:marBottom w:val="0"/>
      <w:divBdr>
        <w:top w:val="none" w:sz="0" w:space="0" w:color="auto"/>
        <w:left w:val="none" w:sz="0" w:space="0" w:color="auto"/>
        <w:bottom w:val="none" w:sz="0" w:space="0" w:color="auto"/>
        <w:right w:val="none" w:sz="0" w:space="0" w:color="auto"/>
      </w:divBdr>
    </w:div>
    <w:div w:id="261424547">
      <w:bodyDiv w:val="1"/>
      <w:marLeft w:val="0"/>
      <w:marRight w:val="0"/>
      <w:marTop w:val="0"/>
      <w:marBottom w:val="0"/>
      <w:divBdr>
        <w:top w:val="none" w:sz="0" w:space="0" w:color="auto"/>
        <w:left w:val="none" w:sz="0" w:space="0" w:color="auto"/>
        <w:bottom w:val="none" w:sz="0" w:space="0" w:color="auto"/>
        <w:right w:val="none" w:sz="0" w:space="0" w:color="auto"/>
      </w:divBdr>
    </w:div>
    <w:div w:id="623511178">
      <w:bodyDiv w:val="1"/>
      <w:marLeft w:val="0"/>
      <w:marRight w:val="0"/>
      <w:marTop w:val="0"/>
      <w:marBottom w:val="0"/>
      <w:divBdr>
        <w:top w:val="none" w:sz="0" w:space="0" w:color="auto"/>
        <w:left w:val="none" w:sz="0" w:space="0" w:color="auto"/>
        <w:bottom w:val="none" w:sz="0" w:space="0" w:color="auto"/>
        <w:right w:val="none" w:sz="0" w:space="0" w:color="auto"/>
      </w:divBdr>
    </w:div>
    <w:div w:id="646252064">
      <w:bodyDiv w:val="1"/>
      <w:marLeft w:val="0"/>
      <w:marRight w:val="0"/>
      <w:marTop w:val="0"/>
      <w:marBottom w:val="0"/>
      <w:divBdr>
        <w:top w:val="none" w:sz="0" w:space="0" w:color="auto"/>
        <w:left w:val="none" w:sz="0" w:space="0" w:color="auto"/>
        <w:bottom w:val="none" w:sz="0" w:space="0" w:color="auto"/>
        <w:right w:val="none" w:sz="0" w:space="0" w:color="auto"/>
      </w:divBdr>
    </w:div>
    <w:div w:id="1551380682">
      <w:bodyDiv w:val="1"/>
      <w:marLeft w:val="0"/>
      <w:marRight w:val="0"/>
      <w:marTop w:val="0"/>
      <w:marBottom w:val="0"/>
      <w:divBdr>
        <w:top w:val="none" w:sz="0" w:space="0" w:color="auto"/>
        <w:left w:val="none" w:sz="0" w:space="0" w:color="auto"/>
        <w:bottom w:val="none" w:sz="0" w:space="0" w:color="auto"/>
        <w:right w:val="none" w:sz="0" w:space="0" w:color="auto"/>
      </w:divBdr>
    </w:div>
    <w:div w:id="1652253675">
      <w:bodyDiv w:val="1"/>
      <w:marLeft w:val="0"/>
      <w:marRight w:val="0"/>
      <w:marTop w:val="0"/>
      <w:marBottom w:val="0"/>
      <w:divBdr>
        <w:top w:val="none" w:sz="0" w:space="0" w:color="auto"/>
        <w:left w:val="none" w:sz="0" w:space="0" w:color="auto"/>
        <w:bottom w:val="none" w:sz="0" w:space="0" w:color="auto"/>
        <w:right w:val="none" w:sz="0" w:space="0" w:color="auto"/>
      </w:divBdr>
    </w:div>
    <w:div w:id="18006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F0531-E59C-4ADE-9F79-76EC8F6D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Сыроватка</dc:creator>
  <cp:keywords/>
  <dc:description/>
  <cp:lastModifiedBy>Николай Сыроватка</cp:lastModifiedBy>
  <cp:revision>2</cp:revision>
  <cp:lastPrinted>2019-09-30T22:45:00Z</cp:lastPrinted>
  <dcterms:created xsi:type="dcterms:W3CDTF">2019-10-02T13:13:00Z</dcterms:created>
  <dcterms:modified xsi:type="dcterms:W3CDTF">2019-10-02T13:13:00Z</dcterms:modified>
</cp:coreProperties>
</file>